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D09" w:rsidRPr="00547D09" w:rsidRDefault="00153D6E" w:rsidP="00547D09">
      <w:pPr>
        <w:jc w:val="center"/>
        <w:rPr>
          <w:rFonts w:ascii="Arial" w:hAnsi="Arial" w:cs="Arial"/>
          <w:sz w:val="36"/>
          <w:szCs w:val="36"/>
        </w:rPr>
      </w:pPr>
      <w:r>
        <w:rPr>
          <w:rFonts w:ascii="Arial" w:hAnsi="Arial" w:cs="Arial"/>
          <w:sz w:val="36"/>
          <w:szCs w:val="36"/>
        </w:rPr>
        <w:t>Scenkonst Västernorrland</w:t>
      </w:r>
      <w:bookmarkStart w:id="0" w:name="_GoBack"/>
      <w:bookmarkEnd w:id="0"/>
      <w:r>
        <w:rPr>
          <w:rFonts w:ascii="Arial" w:hAnsi="Arial" w:cs="Arial"/>
          <w:sz w:val="36"/>
          <w:szCs w:val="36"/>
        </w:rPr>
        <w:t xml:space="preserve"> presenterar kulturutbud för skolor</w:t>
      </w:r>
    </w:p>
    <w:p w:rsidR="00547D09" w:rsidRPr="00547D09" w:rsidRDefault="00547D09" w:rsidP="00547D09">
      <w:pPr>
        <w:rPr>
          <w:rFonts w:ascii="Times New Roman" w:hAnsi="Times New Roman" w:cs="Times New Roman"/>
        </w:rPr>
      </w:pPr>
    </w:p>
    <w:p w:rsidR="00547D09" w:rsidRDefault="00547D09" w:rsidP="00547D09">
      <w:pPr>
        <w:rPr>
          <w:rFonts w:ascii="Times New Roman" w:hAnsi="Times New Roman" w:cs="Times New Roman"/>
          <w:b/>
          <w:bCs/>
        </w:rPr>
      </w:pPr>
      <w:proofErr w:type="spellStart"/>
      <w:r w:rsidRPr="00547D09">
        <w:rPr>
          <w:rFonts w:ascii="Times New Roman" w:hAnsi="Times New Roman" w:cs="Times New Roman"/>
          <w:b/>
          <w:bCs/>
        </w:rPr>
        <w:t>Jojjo</w:t>
      </w:r>
      <w:proofErr w:type="spellEnd"/>
      <w:r w:rsidRPr="00547D09">
        <w:rPr>
          <w:rFonts w:ascii="Times New Roman" w:hAnsi="Times New Roman" w:cs="Times New Roman"/>
          <w:b/>
          <w:bCs/>
        </w:rPr>
        <w:t>-dagen är till för dig som är lärare, rektor, elev eller av andra anledningar har intresse av det regionala kulturutbudet för barn och unga på Scenkonst Västernorrland.</w:t>
      </w:r>
    </w:p>
    <w:p w:rsidR="00153D6E" w:rsidRPr="00547D09" w:rsidRDefault="00153D6E" w:rsidP="00547D09">
      <w:pPr>
        <w:rPr>
          <w:rFonts w:ascii="Times New Roman" w:hAnsi="Times New Roman" w:cs="Times New Roman"/>
        </w:rPr>
      </w:pPr>
    </w:p>
    <w:p w:rsidR="00547D09" w:rsidRPr="00547D09" w:rsidRDefault="00547D09" w:rsidP="00547D09">
      <w:pPr>
        <w:rPr>
          <w:rFonts w:ascii="Times New Roman" w:hAnsi="Times New Roman" w:cs="Times New Roman"/>
        </w:rPr>
      </w:pPr>
      <w:r w:rsidRPr="00547D09">
        <w:rPr>
          <w:rFonts w:ascii="Times New Roman" w:hAnsi="Times New Roman" w:cs="Times New Roman"/>
          <w:b/>
          <w:bCs/>
        </w:rPr>
        <w:t xml:space="preserve">- De som är kulturombud i kommunerna ska inte behöva åka till Stockholm för att ta del av kultur som kan turnera i länet, säger Maria Grönfeldt Thörnberg. </w:t>
      </w:r>
    </w:p>
    <w:p w:rsidR="00547D09" w:rsidRDefault="00547D09" w:rsidP="00547D09">
      <w:pPr>
        <w:rPr>
          <w:rFonts w:ascii="Times New Roman" w:hAnsi="Times New Roman" w:cs="Times New Roman"/>
        </w:rPr>
      </w:pPr>
      <w:r w:rsidRPr="00547D09">
        <w:rPr>
          <w:rFonts w:ascii="Times New Roman" w:hAnsi="Times New Roman" w:cs="Times New Roman"/>
        </w:rPr>
        <w:br/>
        <w:t xml:space="preserve">Tillsammans med Region Västernorrland arrangerar Scenkonst Västernorrland varje år en inspirationsdag med ett smakprov av länets kulturutbud för barn och unga. I år är Örnsköldsvik värdkommun och den 13 Mars bjuder de in till en heldag med aktiviteter i Sliperiet. Dagen är helt kostnadsfri och erbjuder workshoppar, presentationer av produktioner, mingel, fika och kostnadsfri lunch till anmälda skolelever. </w:t>
      </w:r>
    </w:p>
    <w:p w:rsidR="00547D09" w:rsidRPr="00547D09" w:rsidRDefault="00547D09" w:rsidP="00547D09">
      <w:pPr>
        <w:rPr>
          <w:rFonts w:ascii="Times New Roman" w:hAnsi="Times New Roman" w:cs="Times New Roman"/>
        </w:rPr>
      </w:pPr>
    </w:p>
    <w:p w:rsidR="00547D09" w:rsidRDefault="00547D09" w:rsidP="00547D09">
      <w:pPr>
        <w:rPr>
          <w:rFonts w:ascii="Times New Roman" w:hAnsi="Times New Roman" w:cs="Times New Roman"/>
        </w:rPr>
      </w:pPr>
      <w:r w:rsidRPr="00547D09">
        <w:rPr>
          <w:rFonts w:ascii="Times New Roman" w:hAnsi="Times New Roman" w:cs="Times New Roman"/>
        </w:rPr>
        <w:t xml:space="preserve">- I år har vi har tryckt extra på att elever är välkomna och det syns redan i antalet anmälningar, berättar Grönfeldt Thörnberg, strateg och samordnare med särskilt fokus på barn och unga. </w:t>
      </w:r>
    </w:p>
    <w:p w:rsidR="00547D09" w:rsidRPr="00547D09" w:rsidRDefault="00547D09" w:rsidP="00547D09">
      <w:pPr>
        <w:rPr>
          <w:rFonts w:ascii="Times New Roman" w:hAnsi="Times New Roman" w:cs="Times New Roman"/>
        </w:rPr>
      </w:pPr>
    </w:p>
    <w:p w:rsidR="00547D09" w:rsidRDefault="00547D09" w:rsidP="00547D09">
      <w:pPr>
        <w:rPr>
          <w:rFonts w:ascii="Times New Roman" w:hAnsi="Times New Roman" w:cs="Times New Roman"/>
        </w:rPr>
      </w:pPr>
      <w:r w:rsidRPr="00547D09">
        <w:rPr>
          <w:rFonts w:ascii="Times New Roman" w:hAnsi="Times New Roman" w:cs="Times New Roman"/>
        </w:rPr>
        <w:t xml:space="preserve">Genom </w:t>
      </w:r>
      <w:proofErr w:type="spellStart"/>
      <w:r w:rsidRPr="00547D09">
        <w:rPr>
          <w:rFonts w:ascii="Times New Roman" w:hAnsi="Times New Roman" w:cs="Times New Roman"/>
        </w:rPr>
        <w:t>Jojjo</w:t>
      </w:r>
      <w:proofErr w:type="spellEnd"/>
      <w:r w:rsidRPr="00547D09">
        <w:rPr>
          <w:rFonts w:ascii="Times New Roman" w:hAnsi="Times New Roman" w:cs="Times New Roman"/>
        </w:rPr>
        <w:t xml:space="preserve">-dagen vill Scenkonst Västernorrland uppmärksamma skolor om kulturutbudet som finns i länet och inspirera till att använda kultur på </w:t>
      </w:r>
      <w:proofErr w:type="gramStart"/>
      <w:r w:rsidRPr="00547D09">
        <w:rPr>
          <w:rFonts w:ascii="Times New Roman" w:hAnsi="Times New Roman" w:cs="Times New Roman"/>
        </w:rPr>
        <w:t>ett</w:t>
      </w:r>
      <w:r w:rsidR="00153D6E">
        <w:rPr>
          <w:rFonts w:ascii="Times New Roman" w:hAnsi="Times New Roman" w:cs="Times New Roman"/>
        </w:rPr>
        <w:t xml:space="preserve"> </w:t>
      </w:r>
      <w:r w:rsidRPr="00547D09">
        <w:rPr>
          <w:rFonts w:ascii="Times New Roman" w:hAnsi="Times New Roman" w:cs="Times New Roman"/>
        </w:rPr>
        <w:t>pedagogisk sätt</w:t>
      </w:r>
      <w:proofErr w:type="gramEnd"/>
      <w:r w:rsidRPr="00547D09">
        <w:rPr>
          <w:rFonts w:ascii="Times New Roman" w:hAnsi="Times New Roman" w:cs="Times New Roman"/>
        </w:rPr>
        <w:t xml:space="preserve"> i undervisningen. </w:t>
      </w:r>
    </w:p>
    <w:p w:rsidR="00547D09" w:rsidRPr="00547D09" w:rsidRDefault="00547D09" w:rsidP="00547D09">
      <w:pPr>
        <w:rPr>
          <w:rFonts w:ascii="Times New Roman" w:hAnsi="Times New Roman" w:cs="Times New Roman"/>
        </w:rPr>
      </w:pPr>
    </w:p>
    <w:p w:rsidR="00547D09" w:rsidRDefault="00547D09" w:rsidP="00547D09">
      <w:pPr>
        <w:rPr>
          <w:rFonts w:ascii="Times New Roman" w:hAnsi="Times New Roman" w:cs="Times New Roman"/>
        </w:rPr>
      </w:pPr>
      <w:r w:rsidRPr="00547D09">
        <w:rPr>
          <w:rFonts w:ascii="Times New Roman" w:hAnsi="Times New Roman" w:cs="Times New Roman"/>
        </w:rPr>
        <w:t xml:space="preserve">- Vi vet att många skolor runt om i länet arbetar aktivt med elevinflytande i valet av kulturupplevelser och då tycker vi att det är väldigt viktigt att eleverna får möjlighet att ta del av flera olika uttryck. Det är ett bra sätt att träna på demokrati, säger Maria. </w:t>
      </w:r>
    </w:p>
    <w:p w:rsidR="00547D09" w:rsidRPr="00547D09" w:rsidRDefault="00547D09" w:rsidP="00547D09">
      <w:pPr>
        <w:rPr>
          <w:rFonts w:ascii="Times New Roman" w:hAnsi="Times New Roman" w:cs="Times New Roman"/>
        </w:rPr>
      </w:pPr>
    </w:p>
    <w:p w:rsidR="00547D09" w:rsidRDefault="00547D09" w:rsidP="00547D09">
      <w:pPr>
        <w:rPr>
          <w:rFonts w:ascii="Times New Roman" w:hAnsi="Times New Roman" w:cs="Times New Roman"/>
        </w:rPr>
      </w:pPr>
      <w:r w:rsidRPr="00547D09">
        <w:rPr>
          <w:rFonts w:ascii="Times New Roman" w:hAnsi="Times New Roman" w:cs="Times New Roman"/>
        </w:rPr>
        <w:t>Sliperiet, Örnsköldsvik</w:t>
      </w:r>
      <w:r w:rsidRPr="00547D09">
        <w:rPr>
          <w:rFonts w:ascii="Times New Roman" w:hAnsi="Times New Roman" w:cs="Times New Roman"/>
        </w:rPr>
        <w:br/>
        <w:t xml:space="preserve">Onsdag 13 Mars 2019 </w:t>
      </w:r>
      <w:r w:rsidRPr="00547D09">
        <w:rPr>
          <w:rFonts w:ascii="Times New Roman" w:hAnsi="Times New Roman" w:cs="Times New Roman"/>
        </w:rPr>
        <w:br/>
        <w:t xml:space="preserve">Anmälan: </w:t>
      </w:r>
      <w:hyperlink r:id="rId4" w:history="1">
        <w:r w:rsidRPr="00547D09">
          <w:rPr>
            <w:rStyle w:val="Hyperlnk"/>
            <w:rFonts w:ascii="Times New Roman" w:hAnsi="Times New Roman" w:cs="Times New Roman"/>
          </w:rPr>
          <w:t>http://jojjo.se/evenemang/jojjo-2019-utbudsdag-barn-och-unga/</w:t>
        </w:r>
      </w:hyperlink>
    </w:p>
    <w:p w:rsidR="00547D09" w:rsidRPr="00547D09" w:rsidRDefault="00547D09" w:rsidP="00547D09">
      <w:pPr>
        <w:rPr>
          <w:rFonts w:ascii="Times New Roman" w:hAnsi="Times New Roman" w:cs="Times New Roman"/>
        </w:rPr>
      </w:pPr>
    </w:p>
    <w:p w:rsidR="00547D09" w:rsidRPr="00547D09" w:rsidRDefault="00547D09" w:rsidP="00547D09">
      <w:r w:rsidRPr="00547D09">
        <w:rPr>
          <w:rFonts w:ascii="Times New Roman" w:hAnsi="Times New Roman" w:cs="Times New Roman"/>
        </w:rPr>
        <w:t>Kontakt:</w:t>
      </w:r>
      <w:r w:rsidRPr="00547D09">
        <w:rPr>
          <w:rFonts w:ascii="Times New Roman" w:hAnsi="Times New Roman" w:cs="Times New Roman"/>
        </w:rPr>
        <w:br/>
        <w:t>Maria Grönfeldt- Thörnberg, Scenkonst Västernorrland</w:t>
      </w:r>
      <w:r w:rsidRPr="00547D09">
        <w:rPr>
          <w:rFonts w:ascii="Times New Roman" w:hAnsi="Times New Roman" w:cs="Times New Roman"/>
        </w:rPr>
        <w:br/>
        <w:t>Telefon: 060-658 54 10</w:t>
      </w:r>
      <w:r w:rsidRPr="00547D09">
        <w:rPr>
          <w:rFonts w:ascii="Times New Roman" w:hAnsi="Times New Roman" w:cs="Times New Roman"/>
        </w:rPr>
        <w:br/>
        <w:t xml:space="preserve">Mail: maria.gronfeldt-thornberg@scenkonstvasternorrland.se </w:t>
      </w:r>
      <w:r w:rsidRPr="00547D09">
        <w:rPr>
          <w:rFonts w:ascii="Times New Roman" w:hAnsi="Times New Roman" w:cs="Times New Roman"/>
        </w:rPr>
        <w:br/>
      </w:r>
      <w:r w:rsidRPr="00547D09">
        <w:br/>
      </w:r>
    </w:p>
    <w:p w:rsidR="00547D09" w:rsidRPr="00547D09" w:rsidRDefault="00547D09" w:rsidP="00547D09">
      <w:r w:rsidRPr="00547D09">
        <w:br/>
      </w:r>
      <w:r w:rsidRPr="00547D09">
        <w:br/>
      </w:r>
      <w:r w:rsidRPr="00547D09">
        <w:br/>
      </w:r>
    </w:p>
    <w:p w:rsidR="008E175D" w:rsidRDefault="00153D6E"/>
    <w:sectPr w:rsidR="008E175D" w:rsidSect="001B5AE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09"/>
    <w:rsid w:val="00153D6E"/>
    <w:rsid w:val="001B5AED"/>
    <w:rsid w:val="00547D09"/>
    <w:rsid w:val="00C30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46AE5F6"/>
  <w15:chartTrackingRefBased/>
  <w15:docId w15:val="{219093E7-C662-E743-B291-42B34224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47D09"/>
    <w:rPr>
      <w:color w:val="0563C1" w:themeColor="hyperlink"/>
      <w:u w:val="single"/>
    </w:rPr>
  </w:style>
  <w:style w:type="character" w:styleId="Olstomnmnande">
    <w:name w:val="Unresolved Mention"/>
    <w:basedOn w:val="Standardstycketeckensnitt"/>
    <w:uiPriority w:val="99"/>
    <w:semiHidden/>
    <w:unhideWhenUsed/>
    <w:rsid w:val="00547D09"/>
    <w:rPr>
      <w:color w:val="605E5C"/>
      <w:shd w:val="clear" w:color="auto" w:fill="E1DFDD"/>
    </w:rPr>
  </w:style>
  <w:style w:type="paragraph" w:styleId="Ballongtext">
    <w:name w:val="Balloon Text"/>
    <w:basedOn w:val="Normal"/>
    <w:link w:val="BallongtextChar"/>
    <w:uiPriority w:val="99"/>
    <w:semiHidden/>
    <w:unhideWhenUsed/>
    <w:rsid w:val="00153D6E"/>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153D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415890">
      <w:bodyDiv w:val="1"/>
      <w:marLeft w:val="0"/>
      <w:marRight w:val="0"/>
      <w:marTop w:val="0"/>
      <w:marBottom w:val="0"/>
      <w:divBdr>
        <w:top w:val="none" w:sz="0" w:space="0" w:color="auto"/>
        <w:left w:val="none" w:sz="0" w:space="0" w:color="auto"/>
        <w:bottom w:val="none" w:sz="0" w:space="0" w:color="auto"/>
        <w:right w:val="none" w:sz="0" w:space="0" w:color="auto"/>
      </w:divBdr>
    </w:div>
    <w:div w:id="1847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jjo.se/evenemang/jojjo-2019-utbudsdag-barn-och-ung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1511</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Bäck</dc:creator>
  <cp:keywords/>
  <dc:description/>
  <cp:lastModifiedBy>Josefin Bäck</cp:lastModifiedBy>
  <cp:revision>2</cp:revision>
  <cp:lastPrinted>2019-03-04T12:28:00Z</cp:lastPrinted>
  <dcterms:created xsi:type="dcterms:W3CDTF">2019-03-04T12:28:00Z</dcterms:created>
  <dcterms:modified xsi:type="dcterms:W3CDTF">2019-03-04T12:28:00Z</dcterms:modified>
</cp:coreProperties>
</file>