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BE" w:rsidRDefault="004129BE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4129BE" w:rsidRDefault="004129BE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C67516" w:rsidRDefault="00C67516" w:rsidP="008836F4">
      <w:pPr>
        <w:rPr>
          <w:rFonts w:ascii="Eurostile" w:eastAsia="Calibri" w:hAnsi="Eurostile" w:cs="Times New Roman"/>
          <w:b/>
          <w:sz w:val="28"/>
          <w:szCs w:val="28"/>
        </w:rPr>
      </w:pPr>
    </w:p>
    <w:p w:rsidR="008836F4" w:rsidRPr="008836F4" w:rsidRDefault="00951F7C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 xml:space="preserve">SUBARU Nordic finns nu på </w:t>
      </w:r>
      <w:proofErr w:type="spellStart"/>
      <w:r>
        <w:rPr>
          <w:rFonts w:ascii="Eurostile" w:eastAsia="Calibri" w:hAnsi="Eurostile" w:cs="Times New Roman"/>
          <w:b/>
          <w:sz w:val="28"/>
          <w:szCs w:val="28"/>
        </w:rPr>
        <w:t>Newsdesk</w:t>
      </w:r>
      <w:proofErr w:type="spellEnd"/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951F7C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 xml:space="preserve">Som ett led att förbättra </w:t>
      </w:r>
      <w:r w:rsidR="004129BE">
        <w:rPr>
          <w:rFonts w:ascii="Eurostile" w:eastAsia="Calibri" w:hAnsi="Eurostile" w:cs="Times New Roman"/>
          <w:b/>
          <w:szCs w:val="22"/>
        </w:rPr>
        <w:t>informationsflödet</w:t>
      </w:r>
      <w:r>
        <w:rPr>
          <w:rFonts w:ascii="Eurostile" w:eastAsia="Calibri" w:hAnsi="Eurostile" w:cs="Times New Roman"/>
          <w:b/>
          <w:szCs w:val="22"/>
        </w:rPr>
        <w:t xml:space="preserve"> till media har SUBARU Nordic öppnat ett pressrum på </w:t>
      </w:r>
      <w:proofErr w:type="spellStart"/>
      <w:r>
        <w:rPr>
          <w:rFonts w:ascii="Eurostile" w:eastAsia="Calibri" w:hAnsi="Eurostile" w:cs="Times New Roman"/>
          <w:b/>
          <w:szCs w:val="22"/>
        </w:rPr>
        <w:t>Newsdesk</w:t>
      </w:r>
      <w:proofErr w:type="spellEnd"/>
      <w:r w:rsidR="008836F4" w:rsidRPr="008836F4">
        <w:rPr>
          <w:rFonts w:ascii="Eurostile" w:eastAsia="Calibri" w:hAnsi="Eurostile" w:cs="Times New Roman"/>
          <w:b/>
          <w:szCs w:val="22"/>
        </w:rPr>
        <w:t>.</w:t>
      </w:r>
      <w:r>
        <w:rPr>
          <w:rFonts w:ascii="Eurostile" w:eastAsia="Calibri" w:hAnsi="Eurostile" w:cs="Times New Roman"/>
          <w:b/>
          <w:szCs w:val="22"/>
        </w:rPr>
        <w:t xml:space="preserve"> Här kommer vi att lägga upp alla nya pressreleaser, nyheter samt bilder och videoklipp.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Default="001C45EB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Sedan i februari har SUBARU Nordic haft ett pressrum på </w:t>
      </w:r>
      <w:proofErr w:type="spellStart"/>
      <w:r>
        <w:rPr>
          <w:rFonts w:ascii="Eurostile" w:eastAsia="Calibri" w:hAnsi="Eurostile" w:cs="Times New Roman"/>
          <w:szCs w:val="22"/>
        </w:rPr>
        <w:t>Newsdesk</w:t>
      </w:r>
      <w:proofErr w:type="spellEnd"/>
      <w:r>
        <w:rPr>
          <w:rFonts w:ascii="Eurostile" w:eastAsia="Calibri" w:hAnsi="Eurostile" w:cs="Times New Roman"/>
          <w:szCs w:val="22"/>
        </w:rPr>
        <w:t xml:space="preserve"> parallellt med pressfliken på </w:t>
      </w:r>
      <w:hyperlink r:id="rId7" w:history="1">
        <w:r w:rsidRPr="00DB7E62">
          <w:rPr>
            <w:rStyle w:val="Hyperlnk"/>
            <w:rFonts w:ascii="Eurostile" w:eastAsia="Calibri" w:hAnsi="Eurostile" w:cs="Times New Roman"/>
            <w:szCs w:val="22"/>
          </w:rPr>
          <w:t>www.subaru.se</w:t>
        </w:r>
      </w:hyperlink>
    </w:p>
    <w:p w:rsidR="001C45EB" w:rsidRDefault="001C45EB" w:rsidP="008836F4">
      <w:pPr>
        <w:rPr>
          <w:rFonts w:ascii="Eurostile" w:eastAsia="Calibri" w:hAnsi="Eurostile" w:cs="Times New Roman"/>
          <w:szCs w:val="22"/>
        </w:rPr>
      </w:pPr>
    </w:p>
    <w:p w:rsidR="001C45EB" w:rsidRDefault="001C45EB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Du når vårt nya pressrum på: </w:t>
      </w:r>
      <w:hyperlink r:id="rId8" w:history="1">
        <w:r w:rsidRPr="00DB7E62">
          <w:rPr>
            <w:rStyle w:val="Hyperlnk"/>
            <w:rFonts w:ascii="Eurostile" w:eastAsia="Calibri" w:hAnsi="Eurostile" w:cs="Times New Roman"/>
            <w:szCs w:val="22"/>
          </w:rPr>
          <w:t>http://www.mynewsdesk.com/se/pressroom/subaru</w:t>
        </w:r>
      </w:hyperlink>
    </w:p>
    <w:p w:rsidR="001C45EB" w:rsidRDefault="001C45EB" w:rsidP="008836F4">
      <w:pPr>
        <w:rPr>
          <w:rFonts w:ascii="Eurostile" w:eastAsia="Calibri" w:hAnsi="Eurostile" w:cs="Times New Roman"/>
          <w:szCs w:val="22"/>
        </w:rPr>
      </w:pPr>
    </w:p>
    <w:p w:rsidR="001C45EB" w:rsidRDefault="001C45EB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Här kommer vi att </w:t>
      </w:r>
      <w:r w:rsidR="004129BE">
        <w:rPr>
          <w:rFonts w:ascii="Eurostile" w:eastAsia="Calibri" w:hAnsi="Eurostile" w:cs="Times New Roman"/>
          <w:szCs w:val="22"/>
        </w:rPr>
        <w:t>kunna bygga upp ett större bildarkiv</w:t>
      </w:r>
      <w:r>
        <w:rPr>
          <w:rFonts w:ascii="Eurostile" w:eastAsia="Calibri" w:hAnsi="Eurostile" w:cs="Times New Roman"/>
          <w:szCs w:val="22"/>
        </w:rPr>
        <w:t xml:space="preserve"> med </w:t>
      </w:r>
      <w:r w:rsidR="004129BE">
        <w:rPr>
          <w:rFonts w:ascii="Eurostile" w:eastAsia="Calibri" w:hAnsi="Eurostile" w:cs="Times New Roman"/>
          <w:szCs w:val="22"/>
        </w:rPr>
        <w:t xml:space="preserve">enkelt nedladdningsbara bilder på </w:t>
      </w:r>
      <w:r>
        <w:rPr>
          <w:rFonts w:ascii="Eurostile" w:eastAsia="Calibri" w:hAnsi="Eurostile" w:cs="Times New Roman"/>
          <w:szCs w:val="22"/>
        </w:rPr>
        <w:t xml:space="preserve">såväl aktuella som äldre modeller. </w:t>
      </w:r>
    </w:p>
    <w:p w:rsidR="001C45EB" w:rsidRDefault="001C45EB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Som journalist kan du kostnadsfritt skaffa ett konto och även prenumerera på alla nyheter och uppdateringar som läggs upp på sidan.</w:t>
      </w:r>
    </w:p>
    <w:p w:rsidR="001C45EB" w:rsidRDefault="001C45EB" w:rsidP="008836F4">
      <w:pPr>
        <w:rPr>
          <w:rFonts w:ascii="Eurostile" w:eastAsia="Calibri" w:hAnsi="Eurostile" w:cs="Times New Roman"/>
          <w:szCs w:val="22"/>
        </w:rPr>
      </w:pPr>
    </w:p>
    <w:p w:rsidR="001C45EB" w:rsidRPr="008836F4" w:rsidRDefault="00C67516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Denna information är den första vi sänder ut via vår nya kanal. Samtidigt som nyheten läggs upp skickas ett meddelande till din </w:t>
      </w:r>
      <w:proofErr w:type="spellStart"/>
      <w:r>
        <w:rPr>
          <w:rFonts w:ascii="Eurostile" w:eastAsia="Calibri" w:hAnsi="Eurostile" w:cs="Times New Roman"/>
          <w:szCs w:val="22"/>
        </w:rPr>
        <w:t>epostadress</w:t>
      </w:r>
      <w:proofErr w:type="spellEnd"/>
      <w:r>
        <w:rPr>
          <w:rFonts w:ascii="Eurostile" w:eastAsia="Calibri" w:hAnsi="Eurostile" w:cs="Times New Roman"/>
          <w:szCs w:val="22"/>
        </w:rPr>
        <w:t xml:space="preserve">, vilket betyder att relaterade bilder alltid finns tillgängliga för nedladdning omgående med ett </w:t>
      </w:r>
      <w:proofErr w:type="spellStart"/>
      <w:r>
        <w:rPr>
          <w:rFonts w:ascii="Eurostile" w:eastAsia="Calibri" w:hAnsi="Eurostile" w:cs="Times New Roman"/>
          <w:szCs w:val="22"/>
        </w:rPr>
        <w:t>musklick</w:t>
      </w:r>
      <w:proofErr w:type="spellEnd"/>
      <w:r>
        <w:rPr>
          <w:rFonts w:ascii="Eurostile" w:eastAsia="Calibri" w:hAnsi="Eurostile" w:cs="Times New Roman"/>
          <w:szCs w:val="22"/>
        </w:rPr>
        <w:t xml:space="preserve">. </w:t>
      </w:r>
      <w:r w:rsidR="001C45EB">
        <w:rPr>
          <w:rFonts w:ascii="Eurostile" w:eastAsia="Calibri" w:hAnsi="Eurostile" w:cs="Times New Roman"/>
          <w:szCs w:val="22"/>
        </w:rPr>
        <w:t xml:space="preserve">Vi kommer </w:t>
      </w:r>
      <w:r>
        <w:rPr>
          <w:rFonts w:ascii="Eurostile" w:eastAsia="Calibri" w:hAnsi="Eurostile" w:cs="Times New Roman"/>
          <w:szCs w:val="22"/>
        </w:rPr>
        <w:t xml:space="preserve">även fortsättningsvis att </w:t>
      </w:r>
      <w:bookmarkStart w:id="0" w:name="_GoBack"/>
      <w:bookmarkEnd w:id="0"/>
      <w:r w:rsidR="001C45EB">
        <w:rPr>
          <w:rFonts w:ascii="Eurostile" w:eastAsia="Calibri" w:hAnsi="Eurostile" w:cs="Times New Roman"/>
          <w:szCs w:val="22"/>
        </w:rPr>
        <w:t xml:space="preserve">lägga upp nyheter och bilder på </w:t>
      </w:r>
      <w:r>
        <w:rPr>
          <w:rFonts w:ascii="Eurostile" w:eastAsia="Calibri" w:hAnsi="Eurostile" w:cs="Times New Roman"/>
          <w:szCs w:val="22"/>
        </w:rPr>
        <w:t>vår egen hemsida</w:t>
      </w:r>
      <w:r w:rsidR="001C45EB">
        <w:rPr>
          <w:rFonts w:ascii="Eurostile" w:eastAsia="Calibri" w:hAnsi="Eurostile" w:cs="Times New Roman"/>
          <w:szCs w:val="22"/>
        </w:rPr>
        <w:t>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4129BE" w:rsidRPr="004129BE" w:rsidRDefault="004129BE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Vi h</w:t>
      </w:r>
      <w:r w:rsidR="001C45EB">
        <w:rPr>
          <w:rFonts w:ascii="Eurostile" w:eastAsia="Calibri" w:hAnsi="Eurostile" w:cs="Times New Roman"/>
          <w:szCs w:val="22"/>
        </w:rPr>
        <w:t xml:space="preserve">oppas </w:t>
      </w:r>
      <w:r>
        <w:rPr>
          <w:rFonts w:ascii="Eurostile" w:eastAsia="Calibri" w:hAnsi="Eurostile" w:cs="Times New Roman"/>
          <w:szCs w:val="22"/>
        </w:rPr>
        <w:t>att ni ska uppskatta vårt nya pressrum</w:t>
      </w:r>
      <w:r w:rsidR="008836F4" w:rsidRPr="008836F4">
        <w:rPr>
          <w:rFonts w:ascii="Eurostile" w:eastAsia="Calibri" w:hAnsi="Eurostile" w:cs="Times New Roman"/>
          <w:szCs w:val="22"/>
        </w:rPr>
        <w:t>.</w:t>
      </w:r>
      <w:r>
        <w:rPr>
          <w:rFonts w:ascii="Eurostile" w:eastAsia="Calibri" w:hAnsi="Eurostile" w:cs="Times New Roman"/>
          <w:szCs w:val="22"/>
        </w:rPr>
        <w:t xml:space="preserve"> Du är självklart välkommen med förslag och synpunkter på hur vi kan förbättra vår service till er. Målet med satsningen är att göra vår kommunikation mer lättillgänglig och öka sökbarheten.</w:t>
      </w:r>
    </w:p>
    <w:sectPr w:rsidR="004129BE" w:rsidRPr="004129BE" w:rsidSect="002A4377">
      <w:headerReference w:type="default" r:id="rId9"/>
      <w:footerReference w:type="default" r:id="rId10"/>
      <w:pgSz w:w="11900" w:h="16840"/>
      <w:pgMar w:top="3686" w:right="2261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9BE" w:rsidRDefault="004129BE" w:rsidP="009C7E10">
      <w:r>
        <w:separator/>
      </w:r>
    </w:p>
  </w:endnote>
  <w:endnote w:type="continuationSeparator" w:id="0">
    <w:p w:rsidR="004129BE" w:rsidRDefault="004129BE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BE" w:rsidRDefault="004129BE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2D3BC7" wp14:editId="5A5B2EB0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9BE" w:rsidRPr="0014617D" w:rsidRDefault="004129BE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4129BE" w:rsidRPr="0014617D" w:rsidRDefault="004129BE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4129BE" w:rsidRPr="00561E93" w:rsidRDefault="004129BE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4129BE" w:rsidRDefault="004129BE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4129BE" w:rsidRPr="00561E93" w:rsidRDefault="004129BE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4129BE" w:rsidRPr="00561E93" w:rsidRDefault="004129BE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14617D" w:rsidRPr="0014617D" w:rsidRDefault="0014617D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14617D" w:rsidRPr="0014617D" w:rsidRDefault="0014617D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14617D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14617D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</w:t>
                    </w:r>
                    <w:r w:rsidR="00E5176A">
                      <w:rPr>
                        <w:lang w:val="en-US"/>
                      </w:rPr>
                      <w:t>490 49 18</w:t>
                    </w:r>
                  </w:p>
                  <w:p w:rsidR="00E5176A" w:rsidRPr="00561E93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  <w:r w:rsidR="00E5176A">
                      <w:rPr>
                        <w:lang w:val="en-US"/>
                      </w:rPr>
                      <w:t>765-47 49 18</w:t>
                    </w:r>
                  </w:p>
                  <w:p w:rsidR="004055C4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9BE" w:rsidRDefault="004129BE" w:rsidP="009C7E10">
      <w:r>
        <w:separator/>
      </w:r>
    </w:p>
  </w:footnote>
  <w:footnote w:type="continuationSeparator" w:id="0">
    <w:p w:rsidR="004129BE" w:rsidRDefault="004129BE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BE" w:rsidRPr="00683EB1" w:rsidRDefault="004129BE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6988E" wp14:editId="303745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9BE" w:rsidRPr="00DD2376" w:rsidRDefault="004129BE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2011</w:t>
                          </w:r>
                          <w:proofErr w:type="gramEnd"/>
                          <w:r>
                            <w:t>-03-24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4129BE" w:rsidRPr="00DD2376" w:rsidRDefault="004129BE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2011</w:t>
                    </w:r>
                    <w:proofErr w:type="gramEnd"/>
                    <w:r>
                      <w:t>-03-24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3637F51" wp14:editId="2B182416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30676"/>
    <w:rsid w:val="00091061"/>
    <w:rsid w:val="000C1EB0"/>
    <w:rsid w:val="00110C0E"/>
    <w:rsid w:val="00115E19"/>
    <w:rsid w:val="0014617D"/>
    <w:rsid w:val="001C45EB"/>
    <w:rsid w:val="00210607"/>
    <w:rsid w:val="00215449"/>
    <w:rsid w:val="00216F52"/>
    <w:rsid w:val="00250878"/>
    <w:rsid w:val="002A4377"/>
    <w:rsid w:val="002A6590"/>
    <w:rsid w:val="003A0FD2"/>
    <w:rsid w:val="004055C4"/>
    <w:rsid w:val="004129BE"/>
    <w:rsid w:val="00416C00"/>
    <w:rsid w:val="00454E28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836F4"/>
    <w:rsid w:val="008E1C6A"/>
    <w:rsid w:val="00941E63"/>
    <w:rsid w:val="00951F7C"/>
    <w:rsid w:val="009B5C6E"/>
    <w:rsid w:val="009C7E10"/>
    <w:rsid w:val="009D56A4"/>
    <w:rsid w:val="00A14A43"/>
    <w:rsid w:val="00A15919"/>
    <w:rsid w:val="00A76BBB"/>
    <w:rsid w:val="00AD74F3"/>
    <w:rsid w:val="00B22FA0"/>
    <w:rsid w:val="00BC12D3"/>
    <w:rsid w:val="00BD032A"/>
    <w:rsid w:val="00BF0F49"/>
    <w:rsid w:val="00C67516"/>
    <w:rsid w:val="00CB71AD"/>
    <w:rsid w:val="00CC3BFE"/>
    <w:rsid w:val="00CE2DEC"/>
    <w:rsid w:val="00D15A0B"/>
    <w:rsid w:val="00D40641"/>
    <w:rsid w:val="00D72049"/>
    <w:rsid w:val="00D81578"/>
    <w:rsid w:val="00DD2376"/>
    <w:rsid w:val="00E422AD"/>
    <w:rsid w:val="00E5176A"/>
    <w:rsid w:val="00EB2C1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newsdesk.com/se/pressroom/suba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baru.s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4</cp:revision>
  <cp:lastPrinted>2010-11-15T12:35:00Z</cp:lastPrinted>
  <dcterms:created xsi:type="dcterms:W3CDTF">2011-03-24T12:08:00Z</dcterms:created>
  <dcterms:modified xsi:type="dcterms:W3CDTF">2011-03-24T12:37:00Z</dcterms:modified>
</cp:coreProperties>
</file>