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1FBC" w14:textId="77777777" w:rsidR="00621D22" w:rsidRPr="0005072C" w:rsidRDefault="00700B37" w:rsidP="00621D22">
      <w:pPr>
        <w:spacing w:line="240" w:lineRule="auto"/>
        <w:rPr>
          <w:rFonts w:ascii="Arial" w:hAnsi="Arial" w:cs="Arial"/>
        </w:rPr>
      </w:pPr>
      <w:bookmarkStart w:id="0" w:name="_GoBack"/>
      <w:bookmarkEnd w:id="0"/>
      <w:r w:rsidRPr="0005072C">
        <w:rPr>
          <w:rFonts w:ascii="Arial" w:hAnsi="Arial" w:cs="Arial"/>
          <w:noProof/>
          <w:sz w:val="60"/>
          <w:szCs w:val="60"/>
          <w:lang w:val="nb-NO"/>
        </w:rPr>
        <w:drawing>
          <wp:anchor distT="0" distB="0" distL="114300" distR="114300" simplePos="0" relativeHeight="251661312" behindDoc="0" locked="0" layoutInCell="1" allowOverlap="1" wp14:anchorId="0D8C9A52" wp14:editId="6608E6CC">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8C43BE" w14:textId="77777777" w:rsidR="00621D22" w:rsidRPr="0005072C" w:rsidRDefault="00621D22" w:rsidP="00621D22">
      <w:pPr>
        <w:spacing w:line="240" w:lineRule="auto"/>
        <w:rPr>
          <w:rFonts w:ascii="Arial" w:hAnsi="Arial" w:cs="Arial"/>
        </w:rPr>
      </w:pPr>
    </w:p>
    <w:p w14:paraId="780F9EB2" w14:textId="77777777" w:rsidR="00700B37" w:rsidRPr="0005072C" w:rsidRDefault="00700B37" w:rsidP="00700B37">
      <w:pPr>
        <w:rPr>
          <w:rFonts w:ascii="Arial" w:eastAsia="현대산스 Text" w:hAnsi="Arial" w:cs="Arial"/>
          <w:bCs/>
          <w:iCs/>
          <w:kern w:val="0"/>
          <w:sz w:val="28"/>
          <w:szCs w:val="28"/>
          <w:lang w:val="en-GB"/>
        </w:rPr>
      </w:pPr>
    </w:p>
    <w:p w14:paraId="0A48083B" w14:textId="63183EF6" w:rsidR="00700B37" w:rsidRPr="0005072C" w:rsidRDefault="00CE3B6F" w:rsidP="00BD0989">
      <w:pPr>
        <w:spacing w:line="240" w:lineRule="auto"/>
        <w:rPr>
          <w:rFonts w:ascii="Arial" w:eastAsia="현대산스 Head Medium" w:hAnsi="Arial" w:cs="Arial"/>
          <w:b/>
          <w:lang w:val="en-GB"/>
        </w:rPr>
      </w:pPr>
      <w:r>
        <w:rPr>
          <w:rFonts w:ascii="Arial" w:eastAsia="현대산스 Head Medium" w:hAnsi="Arial" w:cs="Arial"/>
          <w:b/>
          <w:bCs/>
          <w:iCs/>
          <w:kern w:val="0"/>
          <w:sz w:val="28"/>
          <w:szCs w:val="28"/>
          <w:lang w:val="en-GB"/>
        </w:rPr>
        <w:t xml:space="preserve">H2 at HQ: </w:t>
      </w:r>
      <w:r w:rsidRPr="00CE3B6F">
        <w:rPr>
          <w:rFonts w:ascii="Arial" w:eastAsia="현대산스 Head Medium" w:hAnsi="Arial" w:cs="Arial"/>
          <w:b/>
          <w:bCs/>
          <w:iCs/>
          <w:kern w:val="0"/>
          <w:sz w:val="28"/>
          <w:szCs w:val="28"/>
          <w:lang w:val="en-GB"/>
        </w:rPr>
        <w:t xml:space="preserve">Hyundai </w:t>
      </w:r>
      <w:r>
        <w:rPr>
          <w:rFonts w:ascii="Arial" w:eastAsia="현대산스 Head Medium" w:hAnsi="Arial" w:cs="Arial"/>
          <w:b/>
          <w:bCs/>
          <w:iCs/>
          <w:kern w:val="0"/>
          <w:sz w:val="28"/>
          <w:szCs w:val="28"/>
          <w:lang w:val="en-GB"/>
        </w:rPr>
        <w:t xml:space="preserve">opens </w:t>
      </w:r>
      <w:r w:rsidRPr="00CE3B6F">
        <w:rPr>
          <w:rFonts w:ascii="Arial" w:eastAsia="현대산스 Head Medium" w:hAnsi="Arial" w:cs="Arial"/>
          <w:b/>
          <w:bCs/>
          <w:iCs/>
          <w:kern w:val="0"/>
          <w:sz w:val="28"/>
          <w:szCs w:val="28"/>
          <w:lang w:val="en-GB"/>
        </w:rPr>
        <w:t xml:space="preserve">public hydrogen </w:t>
      </w:r>
      <w:r w:rsidR="0046358A">
        <w:rPr>
          <w:rFonts w:ascii="Arial" w:eastAsia="현대산스 Head Medium" w:hAnsi="Arial" w:cs="Arial"/>
          <w:b/>
          <w:bCs/>
          <w:iCs/>
          <w:kern w:val="0"/>
          <w:sz w:val="28"/>
          <w:szCs w:val="28"/>
          <w:lang w:val="en-GB"/>
        </w:rPr>
        <w:t>refue</w:t>
      </w:r>
      <w:r w:rsidR="005535E7">
        <w:rPr>
          <w:rFonts w:ascii="Arial" w:eastAsia="현대산스 Head Medium" w:hAnsi="Arial" w:cs="Arial"/>
          <w:b/>
          <w:bCs/>
          <w:iCs/>
          <w:kern w:val="0"/>
          <w:sz w:val="28"/>
          <w:szCs w:val="28"/>
          <w:lang w:val="en-GB"/>
        </w:rPr>
        <w:t>l</w:t>
      </w:r>
      <w:r w:rsidR="0046358A">
        <w:rPr>
          <w:rFonts w:ascii="Arial" w:eastAsia="현대산스 Head Medium" w:hAnsi="Arial" w:cs="Arial"/>
          <w:b/>
          <w:bCs/>
          <w:iCs/>
          <w:kern w:val="0"/>
          <w:sz w:val="28"/>
          <w:szCs w:val="28"/>
          <w:lang w:val="en-GB"/>
        </w:rPr>
        <w:t>ling</w:t>
      </w:r>
      <w:r w:rsidR="00E14E48">
        <w:rPr>
          <w:rFonts w:ascii="Arial" w:eastAsia="현대산스 Head Medium" w:hAnsi="Arial" w:cs="Arial"/>
          <w:b/>
          <w:bCs/>
          <w:iCs/>
          <w:kern w:val="0"/>
          <w:sz w:val="28"/>
          <w:szCs w:val="28"/>
          <w:lang w:val="en-GB"/>
        </w:rPr>
        <w:t xml:space="preserve"> </w:t>
      </w:r>
      <w:r w:rsidRPr="00CE3B6F">
        <w:rPr>
          <w:rFonts w:ascii="Arial" w:eastAsia="현대산스 Head Medium" w:hAnsi="Arial" w:cs="Arial"/>
          <w:b/>
          <w:bCs/>
          <w:iCs/>
          <w:kern w:val="0"/>
          <w:sz w:val="28"/>
          <w:szCs w:val="28"/>
          <w:lang w:val="en-GB"/>
        </w:rPr>
        <w:t>station in Germany</w:t>
      </w:r>
    </w:p>
    <w:p w14:paraId="087072C3" w14:textId="77777777" w:rsidR="00CE3B6F" w:rsidRPr="00CE3B6F" w:rsidRDefault="00CE3B6F" w:rsidP="00CE3B6F">
      <w:pPr>
        <w:pStyle w:val="ListParagraph"/>
        <w:numPr>
          <w:ilvl w:val="0"/>
          <w:numId w:val="1"/>
        </w:numPr>
        <w:jc w:val="left"/>
        <w:rPr>
          <w:rFonts w:ascii="Arial" w:eastAsia="현대산스 Text" w:hAnsi="Arial" w:cs="Arial"/>
        </w:rPr>
      </w:pPr>
      <w:r>
        <w:rPr>
          <w:rFonts w:ascii="Arial" w:eastAsia="현대산스 Text" w:hAnsi="Arial" w:cs="Arial"/>
        </w:rPr>
        <w:t>Hyundai Motor opens f</w:t>
      </w:r>
      <w:r w:rsidRPr="00CE3B6F">
        <w:rPr>
          <w:rFonts w:ascii="Arial" w:eastAsia="현대산스 Text" w:hAnsi="Arial" w:cs="Arial"/>
        </w:rPr>
        <w:t>irst public hydrogen station at a</w:t>
      </w:r>
      <w:r w:rsidR="005429E6">
        <w:rPr>
          <w:rFonts w:ascii="Arial" w:eastAsia="현대산스 Text" w:hAnsi="Arial" w:cs="Arial"/>
        </w:rPr>
        <w:t xml:space="preserve"> car manufacturer’s headquarter</w:t>
      </w:r>
      <w:r w:rsidR="00E14E48">
        <w:rPr>
          <w:rFonts w:ascii="Arial" w:eastAsia="현대산스 Text" w:hAnsi="Arial" w:cs="Arial"/>
        </w:rPr>
        <w:t>s</w:t>
      </w:r>
      <w:r>
        <w:rPr>
          <w:rFonts w:ascii="Arial" w:eastAsia="현대산스 Text" w:hAnsi="Arial" w:cs="Arial"/>
        </w:rPr>
        <w:t xml:space="preserve"> </w:t>
      </w:r>
      <w:r w:rsidRPr="00CE3B6F">
        <w:rPr>
          <w:rFonts w:ascii="Arial" w:eastAsia="현대산스 Text" w:hAnsi="Arial" w:cs="Arial"/>
        </w:rPr>
        <w:t>in Germany</w:t>
      </w:r>
    </w:p>
    <w:p w14:paraId="5CEF6693" w14:textId="7233D403" w:rsidR="00CE3B6F" w:rsidRPr="00CE3B6F" w:rsidRDefault="0046358A" w:rsidP="00CE3B6F">
      <w:pPr>
        <w:pStyle w:val="ListParagraph"/>
        <w:numPr>
          <w:ilvl w:val="0"/>
          <w:numId w:val="1"/>
        </w:numPr>
        <w:jc w:val="left"/>
        <w:rPr>
          <w:rFonts w:ascii="Arial" w:eastAsia="현대산스 Text" w:hAnsi="Arial" w:cs="Arial"/>
        </w:rPr>
      </w:pPr>
      <w:r>
        <w:rPr>
          <w:rFonts w:ascii="Arial" w:eastAsia="현대산스 Text" w:hAnsi="Arial" w:cs="Arial"/>
        </w:rPr>
        <w:t>T</w:t>
      </w:r>
      <w:r w:rsidR="00EB7C37">
        <w:rPr>
          <w:rFonts w:ascii="Arial" w:eastAsia="현대산스 Text" w:hAnsi="Arial" w:cs="Arial"/>
        </w:rPr>
        <w:t xml:space="preserve">he </w:t>
      </w:r>
      <w:r w:rsidR="003E5AAC">
        <w:rPr>
          <w:rFonts w:ascii="Arial" w:eastAsia="현대산스 Text" w:hAnsi="Arial" w:cs="Arial"/>
        </w:rPr>
        <w:t xml:space="preserve">hydrogen </w:t>
      </w:r>
      <w:proofErr w:type="spellStart"/>
      <w:r w:rsidR="005535E7">
        <w:rPr>
          <w:rFonts w:ascii="Arial" w:eastAsia="현대산스 Text" w:hAnsi="Arial" w:cs="Arial"/>
        </w:rPr>
        <w:t>refuelling</w:t>
      </w:r>
      <w:proofErr w:type="spellEnd"/>
      <w:r w:rsidR="005535E7">
        <w:rPr>
          <w:rFonts w:ascii="Arial" w:eastAsia="현대산스 Text" w:hAnsi="Arial" w:cs="Arial"/>
        </w:rPr>
        <w:t xml:space="preserve"> </w:t>
      </w:r>
      <w:r w:rsidR="003E5AAC">
        <w:rPr>
          <w:rFonts w:ascii="Arial" w:eastAsia="현대산스 Text" w:hAnsi="Arial" w:cs="Arial"/>
        </w:rPr>
        <w:t xml:space="preserve">station </w:t>
      </w:r>
      <w:r>
        <w:rPr>
          <w:rFonts w:ascii="Arial" w:eastAsia="현대산스 Text" w:hAnsi="Arial" w:cs="Arial"/>
        </w:rPr>
        <w:t xml:space="preserve">is installed and </w:t>
      </w:r>
      <w:r w:rsidR="00EB7C37">
        <w:rPr>
          <w:rFonts w:ascii="Arial" w:eastAsia="현대산스 Text" w:hAnsi="Arial" w:cs="Arial"/>
        </w:rPr>
        <w:t>operated by Air Liquide</w:t>
      </w:r>
    </w:p>
    <w:p w14:paraId="673EF708" w14:textId="77777777" w:rsidR="00700B37" w:rsidRPr="00CE3B6F" w:rsidRDefault="003E5AAC" w:rsidP="00CE3B6F">
      <w:pPr>
        <w:pStyle w:val="ListParagraph"/>
        <w:numPr>
          <w:ilvl w:val="0"/>
          <w:numId w:val="1"/>
        </w:numPr>
        <w:spacing w:line="276" w:lineRule="auto"/>
        <w:jc w:val="left"/>
        <w:rPr>
          <w:rFonts w:ascii="Arial" w:eastAsia="현대산스 Text" w:hAnsi="Arial" w:cs="Arial"/>
        </w:rPr>
      </w:pPr>
      <w:r>
        <w:rPr>
          <w:rFonts w:ascii="Arial" w:eastAsia="현대산스 Text" w:hAnsi="Arial" w:cs="Arial"/>
        </w:rPr>
        <w:t>Under the Clean Energy Partnership Hyundai Motor and other companies facilitate hydrogen mobility</w:t>
      </w:r>
    </w:p>
    <w:p w14:paraId="7597E1BE" w14:textId="77777777" w:rsidR="00700B37" w:rsidRPr="0005072C" w:rsidRDefault="00700B37" w:rsidP="00700B37">
      <w:pPr>
        <w:jc w:val="left"/>
        <w:rPr>
          <w:rFonts w:ascii="Arial" w:eastAsia="현대산스 Text" w:hAnsi="Arial" w:cs="Arial"/>
          <w:szCs w:val="20"/>
        </w:rPr>
      </w:pPr>
    </w:p>
    <w:p w14:paraId="0D8A5B57" w14:textId="4E57D75A" w:rsidR="0046358A" w:rsidRDefault="00CE3B6F" w:rsidP="00D94019">
      <w:pPr>
        <w:jc w:val="left"/>
        <w:rPr>
          <w:rFonts w:ascii="Arial" w:eastAsia="현대산스 Text" w:hAnsi="Arial" w:cs="Arial"/>
          <w:szCs w:val="20"/>
        </w:rPr>
      </w:pPr>
      <w:r w:rsidRPr="00C2440E">
        <w:rPr>
          <w:rFonts w:ascii="Arial" w:eastAsia="현대산스 Text" w:hAnsi="Arial" w:cs="Arial"/>
          <w:szCs w:val="20"/>
        </w:rPr>
        <w:t>November 10</w:t>
      </w:r>
      <w:r w:rsidR="00700B37" w:rsidRPr="00C2440E">
        <w:rPr>
          <w:rFonts w:ascii="Arial" w:eastAsia="현대산스 Text" w:hAnsi="Arial" w:cs="Arial"/>
          <w:szCs w:val="20"/>
        </w:rPr>
        <w:t>, 2016</w:t>
      </w:r>
      <w:r w:rsidR="00700B37" w:rsidRPr="0005072C">
        <w:rPr>
          <w:rFonts w:ascii="Arial" w:eastAsia="현대산스 Text" w:hAnsi="Arial" w:cs="Arial"/>
          <w:szCs w:val="20"/>
        </w:rPr>
        <w:t xml:space="preserve"> – </w:t>
      </w:r>
      <w:r w:rsidRPr="00CE3B6F">
        <w:rPr>
          <w:rFonts w:ascii="Arial" w:eastAsia="현대산스 Text" w:hAnsi="Arial" w:cs="Arial"/>
          <w:szCs w:val="20"/>
        </w:rPr>
        <w:t xml:space="preserve">Hyundai Motor </w:t>
      </w:r>
      <w:r w:rsidR="003D6799">
        <w:rPr>
          <w:rFonts w:ascii="Arial" w:eastAsia="현대산스 Text" w:hAnsi="Arial" w:cs="Arial"/>
          <w:szCs w:val="20"/>
        </w:rPr>
        <w:t xml:space="preserve">together with its partner Air Liquide </w:t>
      </w:r>
      <w:r w:rsidR="009E20D2">
        <w:rPr>
          <w:rFonts w:ascii="Arial" w:eastAsia="현대산스 Text" w:hAnsi="Arial" w:cs="Arial"/>
          <w:szCs w:val="20"/>
        </w:rPr>
        <w:t xml:space="preserve">today opened </w:t>
      </w:r>
      <w:r w:rsidRPr="00CE3B6F">
        <w:rPr>
          <w:rFonts w:ascii="Arial" w:eastAsia="현대산스 Text" w:hAnsi="Arial" w:cs="Arial"/>
          <w:szCs w:val="20"/>
        </w:rPr>
        <w:t xml:space="preserve">a </w:t>
      </w:r>
      <w:r w:rsidR="009E20D2">
        <w:rPr>
          <w:rFonts w:ascii="Arial" w:eastAsia="현대산스 Text" w:hAnsi="Arial" w:cs="Arial"/>
          <w:szCs w:val="20"/>
        </w:rPr>
        <w:t xml:space="preserve">public </w:t>
      </w:r>
      <w:r w:rsidRPr="00CE3B6F">
        <w:rPr>
          <w:rFonts w:ascii="Arial" w:eastAsia="현대산스 Text" w:hAnsi="Arial" w:cs="Arial"/>
          <w:szCs w:val="20"/>
        </w:rPr>
        <w:t>hydrogen</w:t>
      </w:r>
      <w:r w:rsidR="009E20D2">
        <w:rPr>
          <w:rFonts w:ascii="Arial" w:eastAsia="현대산스 Text" w:hAnsi="Arial" w:cs="Arial"/>
          <w:szCs w:val="20"/>
        </w:rPr>
        <w:t xml:space="preserve"> </w:t>
      </w:r>
      <w:proofErr w:type="spellStart"/>
      <w:r w:rsidR="0046358A">
        <w:rPr>
          <w:rFonts w:ascii="Arial" w:eastAsia="현대산스 Text" w:hAnsi="Arial" w:cs="Arial"/>
          <w:szCs w:val="20"/>
        </w:rPr>
        <w:t>refue</w:t>
      </w:r>
      <w:r w:rsidR="007654A2">
        <w:rPr>
          <w:rFonts w:ascii="Arial" w:eastAsia="현대산스 Text" w:hAnsi="Arial" w:cs="Arial"/>
          <w:szCs w:val="20"/>
        </w:rPr>
        <w:t>l</w:t>
      </w:r>
      <w:r w:rsidR="0046358A">
        <w:rPr>
          <w:rFonts w:ascii="Arial" w:eastAsia="현대산스 Text" w:hAnsi="Arial" w:cs="Arial"/>
          <w:szCs w:val="20"/>
        </w:rPr>
        <w:t>ling</w:t>
      </w:r>
      <w:proofErr w:type="spellEnd"/>
      <w:r w:rsidR="00E14E48">
        <w:rPr>
          <w:rFonts w:ascii="Arial" w:eastAsia="현대산스 Text" w:hAnsi="Arial" w:cs="Arial"/>
          <w:szCs w:val="20"/>
        </w:rPr>
        <w:t xml:space="preserve"> </w:t>
      </w:r>
      <w:r w:rsidR="009E20D2">
        <w:rPr>
          <w:rFonts w:ascii="Arial" w:eastAsia="현대산스 Text" w:hAnsi="Arial" w:cs="Arial"/>
          <w:szCs w:val="20"/>
        </w:rPr>
        <w:t xml:space="preserve">station </w:t>
      </w:r>
      <w:r w:rsidR="005429E6">
        <w:rPr>
          <w:rFonts w:ascii="Arial" w:eastAsia="현대산스 Text" w:hAnsi="Arial" w:cs="Arial"/>
          <w:szCs w:val="20"/>
        </w:rPr>
        <w:t>at its European headquarter</w:t>
      </w:r>
      <w:r w:rsidR="00E14E48">
        <w:rPr>
          <w:rFonts w:ascii="Arial" w:eastAsia="현대산스 Text" w:hAnsi="Arial" w:cs="Arial"/>
          <w:szCs w:val="20"/>
        </w:rPr>
        <w:t>s</w:t>
      </w:r>
      <w:r w:rsidR="00880385">
        <w:rPr>
          <w:rFonts w:ascii="Arial" w:eastAsia="현대산스 Text" w:hAnsi="Arial" w:cs="Arial"/>
          <w:szCs w:val="20"/>
        </w:rPr>
        <w:t xml:space="preserve"> in Offenbach, Germany. </w:t>
      </w:r>
      <w:r w:rsidR="009E20D2">
        <w:rPr>
          <w:rFonts w:ascii="Arial" w:eastAsia="현대산스 Text" w:hAnsi="Arial" w:cs="Arial"/>
          <w:szCs w:val="20"/>
        </w:rPr>
        <w:t xml:space="preserve">Thanks to </w:t>
      </w:r>
      <w:r w:rsidR="007226A1">
        <w:rPr>
          <w:rFonts w:ascii="Arial" w:eastAsia="현대산스 Text" w:hAnsi="Arial" w:cs="Arial"/>
          <w:szCs w:val="20"/>
        </w:rPr>
        <w:t xml:space="preserve">the </w:t>
      </w:r>
      <w:r w:rsidR="009E20D2">
        <w:rPr>
          <w:rFonts w:ascii="Arial" w:eastAsia="현대산스 Text" w:hAnsi="Arial" w:cs="Arial"/>
          <w:szCs w:val="20"/>
        </w:rPr>
        <w:t xml:space="preserve">technology </w:t>
      </w:r>
      <w:r w:rsidR="009E20D2" w:rsidRPr="00CE3B6F">
        <w:rPr>
          <w:rFonts w:ascii="Arial" w:eastAsia="현대산스 Text" w:hAnsi="Arial" w:cs="Arial"/>
          <w:szCs w:val="20"/>
        </w:rPr>
        <w:t>developed by Air Liquide</w:t>
      </w:r>
      <w:r w:rsidR="00045CF2">
        <w:rPr>
          <w:rFonts w:ascii="Arial" w:eastAsia="현대산스 Text" w:hAnsi="Arial" w:cs="Arial"/>
          <w:szCs w:val="20"/>
        </w:rPr>
        <w:t>,</w:t>
      </w:r>
      <w:r w:rsidR="009E20D2">
        <w:rPr>
          <w:rFonts w:ascii="Arial" w:eastAsia="현대산스 Text" w:hAnsi="Arial" w:cs="Arial"/>
          <w:szCs w:val="20"/>
        </w:rPr>
        <w:t xml:space="preserve"> drivers of fuel cell electric vehicles like the Hyundai ix35 Fuel</w:t>
      </w:r>
      <w:r w:rsidR="00045CF2">
        <w:rPr>
          <w:rFonts w:ascii="Arial" w:eastAsia="현대산스 Text" w:hAnsi="Arial" w:cs="Arial"/>
          <w:szCs w:val="20"/>
        </w:rPr>
        <w:t xml:space="preserve"> Cell can refuel </w:t>
      </w:r>
      <w:r w:rsidR="009E20D2">
        <w:rPr>
          <w:rFonts w:ascii="Arial" w:eastAsia="현대산스 Text" w:hAnsi="Arial" w:cs="Arial"/>
          <w:szCs w:val="20"/>
        </w:rPr>
        <w:t xml:space="preserve">their cars to the maximum capacity in only three to five minutes. </w:t>
      </w:r>
      <w:r w:rsidR="0046358A">
        <w:rPr>
          <w:rFonts w:ascii="Arial" w:eastAsia="현대산스 Text" w:hAnsi="Arial" w:cs="Arial"/>
          <w:szCs w:val="20"/>
        </w:rPr>
        <w:t xml:space="preserve">The opening of the new hydrogen </w:t>
      </w:r>
      <w:proofErr w:type="spellStart"/>
      <w:r w:rsidR="005535E7">
        <w:rPr>
          <w:rFonts w:ascii="Arial" w:eastAsia="현대산스 Text" w:hAnsi="Arial" w:cs="Arial"/>
          <w:szCs w:val="20"/>
        </w:rPr>
        <w:t>refuel</w:t>
      </w:r>
      <w:r w:rsidR="00812F58">
        <w:rPr>
          <w:rFonts w:ascii="Arial" w:eastAsia="현대산스 Text" w:hAnsi="Arial" w:cs="Arial"/>
          <w:szCs w:val="20"/>
        </w:rPr>
        <w:t>l</w:t>
      </w:r>
      <w:r w:rsidR="005535E7">
        <w:rPr>
          <w:rFonts w:ascii="Arial" w:eastAsia="현대산스 Text" w:hAnsi="Arial" w:cs="Arial"/>
          <w:szCs w:val="20"/>
        </w:rPr>
        <w:t>ing</w:t>
      </w:r>
      <w:proofErr w:type="spellEnd"/>
      <w:r w:rsidR="005535E7">
        <w:rPr>
          <w:rFonts w:ascii="Arial" w:eastAsia="현대산스 Text" w:hAnsi="Arial" w:cs="Arial"/>
          <w:szCs w:val="20"/>
        </w:rPr>
        <w:t xml:space="preserve"> </w:t>
      </w:r>
      <w:r w:rsidR="0046358A">
        <w:rPr>
          <w:rFonts w:ascii="Arial" w:eastAsia="현대산스 Text" w:hAnsi="Arial" w:cs="Arial"/>
          <w:szCs w:val="20"/>
        </w:rPr>
        <w:t>station continues the cooperation between leading industry partners under the</w:t>
      </w:r>
      <w:r w:rsidR="005535E7">
        <w:rPr>
          <w:rFonts w:ascii="Arial" w:eastAsia="현대산스 Text" w:hAnsi="Arial" w:cs="Arial"/>
          <w:szCs w:val="20"/>
        </w:rPr>
        <w:t xml:space="preserve"> umbrella</w:t>
      </w:r>
      <w:r w:rsidR="0046358A">
        <w:rPr>
          <w:rFonts w:ascii="Arial" w:eastAsia="현대산스 Text" w:hAnsi="Arial" w:cs="Arial"/>
          <w:szCs w:val="20"/>
        </w:rPr>
        <w:t xml:space="preserve"> of the Clean Energy Partnership (CEP). </w:t>
      </w:r>
      <w:r w:rsidR="005535E7">
        <w:rPr>
          <w:rFonts w:ascii="Arial" w:eastAsia="현대산스 Text" w:hAnsi="Arial" w:cs="Arial"/>
          <w:szCs w:val="20"/>
        </w:rPr>
        <w:t>T</w:t>
      </w:r>
      <w:r w:rsidR="0046358A">
        <w:rPr>
          <w:rFonts w:ascii="Arial" w:eastAsia="현대산스 Text" w:hAnsi="Arial" w:cs="Arial"/>
          <w:szCs w:val="20"/>
        </w:rPr>
        <w:t>he station</w:t>
      </w:r>
      <w:r w:rsidR="005535E7">
        <w:rPr>
          <w:rFonts w:ascii="Arial" w:eastAsia="현대산스 Text" w:hAnsi="Arial" w:cs="Arial"/>
          <w:szCs w:val="20"/>
        </w:rPr>
        <w:t>, build by Air Liquide,</w:t>
      </w:r>
      <w:r w:rsidR="0046358A">
        <w:rPr>
          <w:rFonts w:ascii="Arial" w:eastAsia="현대산스 Text" w:hAnsi="Arial" w:cs="Arial"/>
          <w:szCs w:val="20"/>
        </w:rPr>
        <w:t xml:space="preserve"> marks a further step towards a nationwide hydrogen infrastructure.</w:t>
      </w:r>
    </w:p>
    <w:p w14:paraId="5EBC2F2E" w14:textId="210AAC64" w:rsidR="00700B37" w:rsidRPr="0005072C" w:rsidRDefault="00880385" w:rsidP="00D94019">
      <w:pPr>
        <w:jc w:val="left"/>
        <w:rPr>
          <w:rFonts w:ascii="Arial" w:eastAsia="현대산스 Text" w:hAnsi="Arial" w:cs="Arial"/>
          <w:szCs w:val="20"/>
        </w:rPr>
      </w:pPr>
      <w:r>
        <w:rPr>
          <w:rFonts w:ascii="Arial" w:eastAsia="현대산스 Text" w:hAnsi="Arial" w:cs="Arial"/>
          <w:szCs w:val="20"/>
        </w:rPr>
        <w:t>T</w:t>
      </w:r>
      <w:r w:rsidR="00CE3B6F" w:rsidRPr="00CE3B6F">
        <w:rPr>
          <w:rFonts w:ascii="Arial" w:eastAsia="현대산스 Text" w:hAnsi="Arial" w:cs="Arial"/>
          <w:szCs w:val="20"/>
        </w:rPr>
        <w:t xml:space="preserve">he </w:t>
      </w:r>
      <w:r>
        <w:rPr>
          <w:rFonts w:ascii="Arial" w:eastAsia="현대산스 Text" w:hAnsi="Arial" w:cs="Arial"/>
          <w:szCs w:val="20"/>
        </w:rPr>
        <w:t xml:space="preserve">new hydrogen </w:t>
      </w:r>
      <w:r w:rsidR="00E14E48">
        <w:rPr>
          <w:rFonts w:ascii="Arial" w:eastAsia="현대산스 Text" w:hAnsi="Arial" w:cs="Arial"/>
          <w:szCs w:val="20"/>
        </w:rPr>
        <w:t xml:space="preserve">fuel </w:t>
      </w:r>
      <w:r w:rsidR="0055324B">
        <w:rPr>
          <w:rFonts w:ascii="Arial" w:eastAsia="현대산스 Text" w:hAnsi="Arial" w:cs="Arial"/>
          <w:szCs w:val="20"/>
        </w:rPr>
        <w:t xml:space="preserve">station </w:t>
      </w:r>
      <w:r>
        <w:rPr>
          <w:rFonts w:ascii="Arial" w:eastAsia="현대산스 Text" w:hAnsi="Arial" w:cs="Arial"/>
          <w:szCs w:val="20"/>
        </w:rPr>
        <w:t xml:space="preserve">is </w:t>
      </w:r>
      <w:r w:rsidR="008E3085">
        <w:rPr>
          <w:rFonts w:ascii="Arial" w:eastAsia="현대산스 Text" w:hAnsi="Arial" w:cs="Arial"/>
          <w:szCs w:val="20"/>
        </w:rPr>
        <w:t>installed</w:t>
      </w:r>
      <w:r w:rsidR="009E20D2" w:rsidRPr="00CE3B6F">
        <w:rPr>
          <w:rFonts w:ascii="Arial" w:eastAsia="현대산스 Text" w:hAnsi="Arial" w:cs="Arial"/>
          <w:szCs w:val="20"/>
        </w:rPr>
        <w:t xml:space="preserve"> by Air Liquide</w:t>
      </w:r>
      <w:r w:rsidR="008E3085">
        <w:rPr>
          <w:rFonts w:ascii="Arial" w:eastAsia="현대산스 Text" w:hAnsi="Arial" w:cs="Arial"/>
          <w:szCs w:val="20"/>
        </w:rPr>
        <w:t xml:space="preserve"> and joins CEP network</w:t>
      </w:r>
      <w:r>
        <w:rPr>
          <w:rFonts w:ascii="Arial" w:eastAsia="현대산스 Text" w:hAnsi="Arial" w:cs="Arial"/>
          <w:szCs w:val="20"/>
        </w:rPr>
        <w:t xml:space="preserve">, </w:t>
      </w:r>
      <w:r w:rsidRPr="00880385">
        <w:rPr>
          <w:rFonts w:ascii="Arial" w:eastAsia="현대산스 Text" w:hAnsi="Arial" w:cs="Arial"/>
          <w:szCs w:val="20"/>
        </w:rPr>
        <w:t>a joint initiative of government and industry</w:t>
      </w:r>
      <w:r w:rsidR="00E756B5">
        <w:rPr>
          <w:rFonts w:ascii="Arial" w:eastAsia="현대산스 Text" w:hAnsi="Arial" w:cs="Arial"/>
          <w:szCs w:val="20"/>
        </w:rPr>
        <w:t xml:space="preserve"> founded in 2002 and</w:t>
      </w:r>
      <w:r w:rsidRPr="00880385">
        <w:rPr>
          <w:rFonts w:ascii="Arial" w:eastAsia="현대산스 Text" w:hAnsi="Arial" w:cs="Arial"/>
          <w:szCs w:val="20"/>
        </w:rPr>
        <w:t xml:space="preserve"> </w:t>
      </w:r>
      <w:r w:rsidRPr="005535E7">
        <w:rPr>
          <w:rFonts w:ascii="Arial" w:eastAsia="현대산스 Text" w:hAnsi="Arial" w:cs="Arial"/>
          <w:szCs w:val="20"/>
        </w:rPr>
        <w:t>lead-managed</w:t>
      </w:r>
      <w:r w:rsidRPr="00880385">
        <w:rPr>
          <w:rFonts w:ascii="Arial" w:eastAsia="현대산스 Text" w:hAnsi="Arial" w:cs="Arial"/>
          <w:szCs w:val="20"/>
        </w:rPr>
        <w:t xml:space="preserve"> by the German Min</w:t>
      </w:r>
      <w:r>
        <w:rPr>
          <w:rFonts w:ascii="Arial" w:eastAsia="현대산스 Text" w:hAnsi="Arial" w:cs="Arial"/>
          <w:szCs w:val="20"/>
        </w:rPr>
        <w:t xml:space="preserve">istry of Transport and </w:t>
      </w:r>
      <w:r w:rsidR="00E756B5">
        <w:rPr>
          <w:rFonts w:ascii="Arial" w:eastAsia="현대산스 Text" w:hAnsi="Arial" w:cs="Arial"/>
          <w:szCs w:val="20"/>
        </w:rPr>
        <w:t>Digital Infrastructure</w:t>
      </w:r>
      <w:r>
        <w:rPr>
          <w:rFonts w:ascii="Arial" w:eastAsia="현대산스 Text" w:hAnsi="Arial" w:cs="Arial"/>
          <w:szCs w:val="20"/>
        </w:rPr>
        <w:t>.</w:t>
      </w:r>
      <w:r w:rsidR="003D6799">
        <w:rPr>
          <w:rFonts w:ascii="Arial" w:eastAsia="현대산스 Text" w:hAnsi="Arial" w:cs="Arial"/>
          <w:szCs w:val="20"/>
        </w:rPr>
        <w:t xml:space="preserve"> The construction and maintenance of the station is funded by the Ministry</w:t>
      </w:r>
      <w:r w:rsidR="008E3085">
        <w:rPr>
          <w:rFonts w:ascii="Arial" w:eastAsia="현대산스 Text" w:hAnsi="Arial" w:cs="Arial"/>
          <w:szCs w:val="20"/>
        </w:rPr>
        <w:t xml:space="preserve"> with 1million Euro</w:t>
      </w:r>
      <w:r w:rsidR="003D6799">
        <w:rPr>
          <w:rFonts w:ascii="Arial" w:eastAsia="현대산스 Text" w:hAnsi="Arial" w:cs="Arial"/>
          <w:szCs w:val="20"/>
        </w:rPr>
        <w:t>.</w:t>
      </w:r>
      <w:r>
        <w:rPr>
          <w:rFonts w:ascii="Arial" w:eastAsia="현대산스 Text" w:hAnsi="Arial" w:cs="Arial"/>
          <w:szCs w:val="20"/>
        </w:rPr>
        <w:t xml:space="preserve"> </w:t>
      </w:r>
    </w:p>
    <w:p w14:paraId="746AECF9" w14:textId="39B0A581" w:rsidR="00700B37" w:rsidRPr="0005072C" w:rsidRDefault="005E26E2" w:rsidP="00700B37">
      <w:pPr>
        <w:wordWrap/>
        <w:spacing w:after="0"/>
        <w:jc w:val="left"/>
        <w:rPr>
          <w:rFonts w:ascii="Arial" w:eastAsia="현대산스 Text" w:hAnsi="Arial" w:cs="Arial"/>
          <w:szCs w:val="20"/>
        </w:rPr>
      </w:pPr>
      <w:r w:rsidRPr="000D4F66">
        <w:rPr>
          <w:rFonts w:ascii="Arial" w:eastAsia="현대산스 Text" w:hAnsi="Arial" w:cs="Arial"/>
          <w:szCs w:val="20"/>
        </w:rPr>
        <w:t xml:space="preserve">“With the opening today, we are the first car manufacturer to </w:t>
      </w:r>
      <w:r w:rsidR="00E14E48" w:rsidRPr="000D4F66">
        <w:rPr>
          <w:rFonts w:ascii="Arial" w:eastAsia="현대산스 Text" w:hAnsi="Arial" w:cs="Arial"/>
          <w:szCs w:val="20"/>
        </w:rPr>
        <w:t xml:space="preserve">provide </w:t>
      </w:r>
      <w:r w:rsidRPr="000D4F66">
        <w:rPr>
          <w:rFonts w:ascii="Arial" w:eastAsia="현대산스 Text" w:hAnsi="Arial" w:cs="Arial"/>
          <w:szCs w:val="20"/>
        </w:rPr>
        <w:t>a hydrogen</w:t>
      </w:r>
      <w:r w:rsidRPr="000D4F66">
        <w:rPr>
          <w:rFonts w:ascii="Arial" w:eastAsia="현대산스 Text" w:hAnsi="Arial" w:cs="Arial"/>
          <w:szCs w:val="20"/>
          <w:lang w:val="en-GB"/>
        </w:rPr>
        <w:t xml:space="preserve"> refuelling</w:t>
      </w:r>
      <w:r w:rsidRPr="000D4F66">
        <w:rPr>
          <w:rFonts w:ascii="Arial" w:eastAsia="현대산스 Text" w:hAnsi="Arial" w:cs="Arial"/>
          <w:szCs w:val="20"/>
        </w:rPr>
        <w:t xml:space="preserve"> station</w:t>
      </w:r>
      <w:r w:rsidR="000D4F66" w:rsidRPr="000D4F66">
        <w:rPr>
          <w:rFonts w:ascii="Arial" w:eastAsia="현대산스 Text" w:hAnsi="Arial" w:cs="Arial"/>
          <w:szCs w:val="20"/>
        </w:rPr>
        <w:t xml:space="preserve"> open for the public</w:t>
      </w:r>
      <w:r w:rsidRPr="000D4F66">
        <w:rPr>
          <w:rFonts w:ascii="Arial" w:eastAsia="현대산스 Text" w:hAnsi="Arial" w:cs="Arial"/>
          <w:szCs w:val="20"/>
        </w:rPr>
        <w:t xml:space="preserve"> on its premises</w:t>
      </w:r>
      <w:r w:rsidR="007654A2" w:rsidRPr="007654A2">
        <w:rPr>
          <w:rFonts w:ascii="Arial" w:eastAsia="현대산스 Text" w:hAnsi="Arial" w:cs="Arial"/>
          <w:szCs w:val="20"/>
        </w:rPr>
        <w:t xml:space="preserve"> </w:t>
      </w:r>
      <w:r w:rsidR="007654A2" w:rsidRPr="000D4F66">
        <w:rPr>
          <w:rFonts w:ascii="Arial" w:eastAsia="현대산스 Text" w:hAnsi="Arial" w:cs="Arial"/>
          <w:szCs w:val="20"/>
        </w:rPr>
        <w:t>in Germany</w:t>
      </w:r>
      <w:r w:rsidR="00E14E48" w:rsidRPr="000D4F66">
        <w:rPr>
          <w:rFonts w:ascii="Arial" w:eastAsia="현대산스 Text" w:hAnsi="Arial" w:cs="Arial"/>
          <w:szCs w:val="20"/>
        </w:rPr>
        <w:t>,</w:t>
      </w:r>
      <w:r w:rsidRPr="000D4F66">
        <w:rPr>
          <w:rFonts w:ascii="Arial" w:eastAsia="현대산스 Text" w:hAnsi="Arial" w:cs="Arial"/>
          <w:szCs w:val="20"/>
        </w:rPr>
        <w:t>” says Thomas A. Schmid, Chief Operating Officer at Hyundai Motor Europe. “The new station</w:t>
      </w:r>
      <w:r w:rsidR="0046358A">
        <w:rPr>
          <w:rFonts w:ascii="Arial" w:eastAsia="현대산스 Text" w:hAnsi="Arial" w:cs="Arial"/>
          <w:szCs w:val="20"/>
        </w:rPr>
        <w:t xml:space="preserve"> installed and</w:t>
      </w:r>
      <w:r w:rsidRPr="000D4F66">
        <w:rPr>
          <w:rFonts w:ascii="Arial" w:eastAsia="현대산스 Text" w:hAnsi="Arial" w:cs="Arial"/>
          <w:szCs w:val="20"/>
        </w:rPr>
        <w:t xml:space="preserve"> operated by our partner Air Liquide underscores our commitment to democratising zero-emission driving with fuel cell cars</w:t>
      </w:r>
      <w:r w:rsidR="00D94019" w:rsidRPr="000D4F66">
        <w:rPr>
          <w:rFonts w:ascii="Arial" w:eastAsia="현대산스 Text" w:hAnsi="Arial" w:cs="Arial"/>
          <w:szCs w:val="20"/>
        </w:rPr>
        <w:t xml:space="preserve">, making this future technology </w:t>
      </w:r>
      <w:r w:rsidRPr="000D4F66">
        <w:rPr>
          <w:rFonts w:ascii="Arial" w:eastAsia="현대산스 Text" w:hAnsi="Arial" w:cs="Arial"/>
          <w:szCs w:val="20"/>
        </w:rPr>
        <w:t xml:space="preserve">accessible to as </w:t>
      </w:r>
      <w:r w:rsidR="00D94019" w:rsidRPr="000D4F66">
        <w:rPr>
          <w:rFonts w:ascii="Arial" w:eastAsia="현대산스 Text" w:hAnsi="Arial" w:cs="Arial"/>
          <w:szCs w:val="20"/>
        </w:rPr>
        <w:t>many people as possible</w:t>
      </w:r>
      <w:r w:rsidR="0055324B" w:rsidRPr="000D4F66">
        <w:rPr>
          <w:rFonts w:ascii="Arial" w:eastAsia="현대산스 Text" w:hAnsi="Arial" w:cs="Arial"/>
          <w:szCs w:val="20"/>
        </w:rPr>
        <w:t>.</w:t>
      </w:r>
      <w:r w:rsidR="00D94019" w:rsidRPr="000D4F66">
        <w:rPr>
          <w:rFonts w:ascii="Arial" w:eastAsia="현대산스 Text" w:hAnsi="Arial" w:cs="Arial"/>
          <w:szCs w:val="20"/>
        </w:rPr>
        <w:t xml:space="preserve"> Hyundai Motor was the first car company in the world to offer a mass</w:t>
      </w:r>
      <w:r w:rsidR="00E14E48" w:rsidRPr="000D4F66">
        <w:rPr>
          <w:rFonts w:ascii="Arial" w:eastAsia="현대산스 Text" w:hAnsi="Arial" w:cs="Arial"/>
          <w:szCs w:val="20"/>
        </w:rPr>
        <w:t>-</w:t>
      </w:r>
      <w:r w:rsidR="00D94019" w:rsidRPr="000D4F66">
        <w:rPr>
          <w:rFonts w:ascii="Arial" w:eastAsia="현대산스 Text" w:hAnsi="Arial" w:cs="Arial"/>
          <w:szCs w:val="20"/>
        </w:rPr>
        <w:t>produced fuel cell electric vehicle for the general public</w:t>
      </w:r>
      <w:r w:rsidR="007654A2" w:rsidRPr="007654A2">
        <w:rPr>
          <w:rFonts w:ascii="Arial" w:eastAsia="현대산스 Text" w:hAnsi="Arial" w:cs="Arial"/>
          <w:szCs w:val="20"/>
        </w:rPr>
        <w:t xml:space="preserve"> </w:t>
      </w:r>
      <w:r w:rsidR="007654A2" w:rsidRPr="000D4F66">
        <w:rPr>
          <w:rFonts w:ascii="Arial" w:eastAsia="현대산스 Text" w:hAnsi="Arial" w:cs="Arial"/>
          <w:szCs w:val="20"/>
        </w:rPr>
        <w:t>with the ix35 Fuel Cell</w:t>
      </w:r>
      <w:r w:rsidR="00D94019" w:rsidRPr="000D4F66">
        <w:rPr>
          <w:rFonts w:ascii="Arial" w:eastAsia="현대산스 Text" w:hAnsi="Arial" w:cs="Arial"/>
          <w:szCs w:val="20"/>
        </w:rPr>
        <w:t>.”</w:t>
      </w:r>
      <w:r w:rsidR="00D94019" w:rsidRPr="0005072C">
        <w:rPr>
          <w:rFonts w:ascii="Arial" w:eastAsia="현대산스 Text" w:hAnsi="Arial" w:cs="Arial"/>
          <w:szCs w:val="20"/>
        </w:rPr>
        <w:t xml:space="preserve"> </w:t>
      </w:r>
    </w:p>
    <w:p w14:paraId="4511F090" w14:textId="77777777" w:rsidR="00CE3B6F" w:rsidRDefault="00CE3B6F" w:rsidP="00700B37">
      <w:pPr>
        <w:wordWrap/>
        <w:spacing w:after="0"/>
        <w:jc w:val="left"/>
        <w:rPr>
          <w:rFonts w:ascii="Arial" w:eastAsia="현대산스 Text" w:hAnsi="Arial" w:cs="Arial"/>
          <w:szCs w:val="20"/>
        </w:rPr>
      </w:pPr>
    </w:p>
    <w:p w14:paraId="5C469190" w14:textId="3F435BC0" w:rsidR="00CE3B6F" w:rsidRPr="00EB7C37" w:rsidRDefault="0046358A" w:rsidP="00CE3B6F">
      <w:pPr>
        <w:spacing w:after="0"/>
        <w:rPr>
          <w:rFonts w:ascii="Arial" w:eastAsia="현대산스 Text" w:hAnsi="Arial" w:cs="Arial"/>
          <w:b/>
          <w:szCs w:val="20"/>
        </w:rPr>
      </w:pPr>
      <w:r>
        <w:rPr>
          <w:rFonts w:ascii="Arial" w:eastAsia="현대산스 Text" w:hAnsi="Arial" w:cs="Arial"/>
          <w:b/>
          <w:szCs w:val="20"/>
        </w:rPr>
        <w:t>Ready to refuel 30 vehicles a day</w:t>
      </w:r>
    </w:p>
    <w:p w14:paraId="1A4B2592" w14:textId="55C90578" w:rsidR="00CE3B6F" w:rsidRPr="00CE3B6F" w:rsidRDefault="0046358A" w:rsidP="00D15921">
      <w:pPr>
        <w:spacing w:after="0"/>
        <w:jc w:val="left"/>
        <w:rPr>
          <w:rFonts w:ascii="Arial" w:eastAsia="현대산스 Text" w:hAnsi="Arial" w:cs="Arial"/>
          <w:szCs w:val="20"/>
        </w:rPr>
      </w:pPr>
      <w:r>
        <w:rPr>
          <w:rFonts w:ascii="Arial" w:eastAsia="현대산스 Text" w:hAnsi="Arial" w:cs="Arial"/>
          <w:szCs w:val="20"/>
        </w:rPr>
        <w:t>Due to its latest technology standards t</w:t>
      </w:r>
      <w:r w:rsidR="00CE3B6F" w:rsidRPr="00CE3B6F">
        <w:rPr>
          <w:rFonts w:ascii="Arial" w:eastAsia="현대산스 Text" w:hAnsi="Arial" w:cs="Arial"/>
          <w:szCs w:val="20"/>
        </w:rPr>
        <w:t xml:space="preserve">he Air Liquide hydrogen station </w:t>
      </w:r>
      <w:r>
        <w:rPr>
          <w:rFonts w:ascii="Arial" w:eastAsia="현대산스 Text" w:hAnsi="Arial" w:cs="Arial"/>
          <w:szCs w:val="20"/>
        </w:rPr>
        <w:t xml:space="preserve">is able to </w:t>
      </w:r>
      <w:r w:rsidR="00E14E48">
        <w:rPr>
          <w:rFonts w:ascii="Arial" w:eastAsia="현대산스 Text" w:hAnsi="Arial" w:cs="Arial"/>
          <w:szCs w:val="20"/>
        </w:rPr>
        <w:t>reduc</w:t>
      </w:r>
      <w:r>
        <w:rPr>
          <w:rFonts w:ascii="Arial" w:eastAsia="현대산스 Text" w:hAnsi="Arial" w:cs="Arial"/>
          <w:szCs w:val="20"/>
        </w:rPr>
        <w:t>e</w:t>
      </w:r>
      <w:r w:rsidR="00E14E48" w:rsidRPr="00CE3B6F">
        <w:rPr>
          <w:rFonts w:ascii="Arial" w:eastAsia="현대산스 Text" w:hAnsi="Arial" w:cs="Arial"/>
          <w:szCs w:val="20"/>
        </w:rPr>
        <w:t xml:space="preserve"> </w:t>
      </w:r>
      <w:r w:rsidR="005535E7" w:rsidRPr="00CE3B6F">
        <w:rPr>
          <w:rFonts w:ascii="Arial" w:eastAsia="현대산스 Text" w:hAnsi="Arial" w:cs="Arial"/>
          <w:szCs w:val="20"/>
        </w:rPr>
        <w:t>refue</w:t>
      </w:r>
      <w:r w:rsidR="005535E7">
        <w:rPr>
          <w:rFonts w:ascii="Arial" w:eastAsia="현대산스 Text" w:hAnsi="Arial" w:cs="Arial"/>
          <w:szCs w:val="20"/>
        </w:rPr>
        <w:t>li</w:t>
      </w:r>
      <w:r w:rsidR="005535E7" w:rsidRPr="00CE3B6F">
        <w:rPr>
          <w:rFonts w:ascii="Arial" w:eastAsia="현대산스 Text" w:hAnsi="Arial" w:cs="Arial"/>
          <w:szCs w:val="20"/>
        </w:rPr>
        <w:t>ng</w:t>
      </w:r>
      <w:r w:rsidR="00CE3B6F" w:rsidRPr="00CE3B6F">
        <w:rPr>
          <w:rFonts w:ascii="Arial" w:eastAsia="현대산스 Text" w:hAnsi="Arial" w:cs="Arial"/>
          <w:szCs w:val="20"/>
        </w:rPr>
        <w:t xml:space="preserve"> time</w:t>
      </w:r>
      <w:r>
        <w:rPr>
          <w:rFonts w:ascii="Arial" w:eastAsia="현대산스 Text" w:hAnsi="Arial" w:cs="Arial"/>
          <w:szCs w:val="20"/>
        </w:rPr>
        <w:t xml:space="preserve"> to a minimum</w:t>
      </w:r>
      <w:r w:rsidR="005535E7">
        <w:rPr>
          <w:rFonts w:ascii="Arial" w:eastAsia="현대산스 Text" w:hAnsi="Arial" w:cs="Arial"/>
          <w:szCs w:val="20"/>
        </w:rPr>
        <w:t xml:space="preserve"> providing maximum use of the vehicle’s tank capacity</w:t>
      </w:r>
      <w:r w:rsidR="00CE3B6F" w:rsidRPr="00CE3B6F">
        <w:rPr>
          <w:rFonts w:ascii="Arial" w:eastAsia="현대산스 Text" w:hAnsi="Arial" w:cs="Arial"/>
          <w:szCs w:val="20"/>
        </w:rPr>
        <w:t xml:space="preserve">. The new station’s daily </w:t>
      </w:r>
      <w:r w:rsidR="00890E5F" w:rsidRPr="00CE3B6F">
        <w:rPr>
          <w:rFonts w:ascii="Arial" w:eastAsia="현대산스 Text" w:hAnsi="Arial" w:cs="Arial"/>
          <w:szCs w:val="20"/>
        </w:rPr>
        <w:t>capability</w:t>
      </w:r>
      <w:r w:rsidR="00CE3B6F" w:rsidRPr="00CE3B6F">
        <w:rPr>
          <w:rFonts w:ascii="Arial" w:eastAsia="현대산스 Text" w:hAnsi="Arial" w:cs="Arial"/>
          <w:szCs w:val="20"/>
        </w:rPr>
        <w:t xml:space="preserve"> of 200 k</w:t>
      </w:r>
      <w:r w:rsidR="005429E6">
        <w:rPr>
          <w:rFonts w:ascii="Arial" w:eastAsia="현대산스 Text" w:hAnsi="Arial" w:cs="Arial"/>
          <w:szCs w:val="20"/>
        </w:rPr>
        <w:t xml:space="preserve">ilograms </w:t>
      </w:r>
      <w:r w:rsidR="00CE3B6F" w:rsidRPr="00CE3B6F">
        <w:rPr>
          <w:rFonts w:ascii="Arial" w:eastAsia="현대산스 Text" w:hAnsi="Arial" w:cs="Arial"/>
          <w:szCs w:val="20"/>
        </w:rPr>
        <w:t>of hydrogen is sufficient to fuel over 30 vehicles a day.</w:t>
      </w:r>
    </w:p>
    <w:p w14:paraId="4FED06DD" w14:textId="77777777" w:rsidR="00CE3B6F" w:rsidRPr="00CE3B6F" w:rsidRDefault="00CE3B6F" w:rsidP="00D15921">
      <w:pPr>
        <w:spacing w:after="0"/>
        <w:jc w:val="left"/>
        <w:rPr>
          <w:rFonts w:ascii="Arial" w:eastAsia="현대산스 Text" w:hAnsi="Arial" w:cs="Arial"/>
          <w:szCs w:val="20"/>
        </w:rPr>
      </w:pPr>
    </w:p>
    <w:p w14:paraId="532D284C" w14:textId="790FB4AC" w:rsidR="00CE3B6F" w:rsidRPr="002E41A6" w:rsidRDefault="002E41A6" w:rsidP="00D15921">
      <w:pPr>
        <w:spacing w:after="0"/>
        <w:jc w:val="left"/>
        <w:rPr>
          <w:rFonts w:ascii="Arial" w:eastAsia="현대산스 Text" w:hAnsi="Arial" w:cs="Arial"/>
          <w:b/>
          <w:szCs w:val="20"/>
        </w:rPr>
      </w:pPr>
      <w:r>
        <w:rPr>
          <w:rFonts w:ascii="Arial" w:eastAsia="현대산스 Text" w:hAnsi="Arial" w:cs="Arial"/>
          <w:b/>
          <w:szCs w:val="20"/>
        </w:rPr>
        <w:t>R</w:t>
      </w:r>
      <w:r w:rsidRPr="002E41A6">
        <w:rPr>
          <w:rFonts w:ascii="Arial" w:eastAsia="현대산스 Text" w:hAnsi="Arial" w:cs="Arial"/>
          <w:b/>
          <w:szCs w:val="20"/>
        </w:rPr>
        <w:t>educing greenhouse gas</w:t>
      </w:r>
      <w:r>
        <w:rPr>
          <w:rFonts w:ascii="Arial" w:eastAsia="현대산스 Text" w:hAnsi="Arial" w:cs="Arial"/>
          <w:b/>
          <w:szCs w:val="20"/>
        </w:rPr>
        <w:t>es</w:t>
      </w:r>
      <w:r w:rsidRPr="002E41A6">
        <w:rPr>
          <w:rFonts w:ascii="Arial" w:eastAsia="현대산스 Text" w:hAnsi="Arial" w:cs="Arial"/>
          <w:b/>
          <w:szCs w:val="20"/>
        </w:rPr>
        <w:t xml:space="preserve"> </w:t>
      </w:r>
      <w:r>
        <w:rPr>
          <w:rFonts w:ascii="Arial" w:eastAsia="현대산스 Text" w:hAnsi="Arial" w:cs="Arial"/>
          <w:b/>
          <w:szCs w:val="20"/>
        </w:rPr>
        <w:t>by 80</w:t>
      </w:r>
      <w:r w:rsidR="00E14E48">
        <w:rPr>
          <w:rFonts w:ascii="Arial" w:eastAsia="현대산스 Text" w:hAnsi="Arial" w:cs="Arial"/>
          <w:b/>
          <w:szCs w:val="20"/>
        </w:rPr>
        <w:t>%</w:t>
      </w:r>
    </w:p>
    <w:p w14:paraId="066FC78D" w14:textId="2660BFAB" w:rsidR="00CE3B6F" w:rsidRDefault="00CE3B6F" w:rsidP="00D15921">
      <w:pPr>
        <w:spacing w:after="0"/>
        <w:jc w:val="left"/>
        <w:rPr>
          <w:rFonts w:ascii="Arial" w:eastAsia="현대산스 Text" w:hAnsi="Arial" w:cs="Arial"/>
          <w:szCs w:val="20"/>
        </w:rPr>
      </w:pPr>
      <w:r w:rsidRPr="00CE3B6F">
        <w:rPr>
          <w:rFonts w:ascii="Arial" w:eastAsia="현대산스 Text" w:hAnsi="Arial" w:cs="Arial"/>
          <w:szCs w:val="20"/>
        </w:rPr>
        <w:t>The Clean Energy Partnership (CEP) was founded in 2002 to establish hydrogen as an eco-friendly fuel and help the European Union to meet its target of reducing greenhouse gas emission by 80</w:t>
      </w:r>
      <w:r w:rsidR="00E14E48">
        <w:rPr>
          <w:rFonts w:ascii="Arial" w:eastAsia="현대산스 Text" w:hAnsi="Arial" w:cs="Arial"/>
          <w:szCs w:val="20"/>
        </w:rPr>
        <w:t>%</w:t>
      </w:r>
      <w:r w:rsidRPr="00CE3B6F">
        <w:rPr>
          <w:rFonts w:ascii="Arial" w:eastAsia="현대산스 Text" w:hAnsi="Arial" w:cs="Arial"/>
          <w:szCs w:val="20"/>
        </w:rPr>
        <w:t xml:space="preserve"> by 2050. </w:t>
      </w:r>
      <w:r w:rsidR="00E14E48">
        <w:rPr>
          <w:rFonts w:ascii="Arial" w:eastAsia="현대산스 Text" w:hAnsi="Arial" w:cs="Arial"/>
          <w:szCs w:val="20"/>
        </w:rPr>
        <w:t>Twenty</w:t>
      </w:r>
      <w:r w:rsidRPr="00CE3B6F">
        <w:rPr>
          <w:rFonts w:ascii="Arial" w:eastAsia="현대산스 Text" w:hAnsi="Arial" w:cs="Arial"/>
          <w:szCs w:val="20"/>
        </w:rPr>
        <w:t xml:space="preserve"> companies active in the production of fuel cell vehicles, hydrogen, infrastructure and public transport </w:t>
      </w:r>
      <w:r w:rsidR="00E14E48">
        <w:rPr>
          <w:rFonts w:ascii="Arial" w:eastAsia="현대산스 Text" w:hAnsi="Arial" w:cs="Arial"/>
          <w:szCs w:val="20"/>
        </w:rPr>
        <w:t xml:space="preserve">joined forces </w:t>
      </w:r>
      <w:r w:rsidRPr="00CE3B6F">
        <w:rPr>
          <w:rFonts w:ascii="Arial" w:eastAsia="현대산스 Text" w:hAnsi="Arial" w:cs="Arial"/>
          <w:szCs w:val="20"/>
        </w:rPr>
        <w:t>to advance hydrogen mobility and infrastructu</w:t>
      </w:r>
      <w:r w:rsidR="002E41A6">
        <w:rPr>
          <w:rFonts w:ascii="Arial" w:eastAsia="현대산스 Text" w:hAnsi="Arial" w:cs="Arial"/>
          <w:szCs w:val="20"/>
        </w:rPr>
        <w:t>re, among them Air Liquide and Hyundai Motor.</w:t>
      </w:r>
    </w:p>
    <w:p w14:paraId="09471AD5" w14:textId="77777777" w:rsidR="002E41A6" w:rsidRPr="00CE3B6F" w:rsidRDefault="002E41A6" w:rsidP="00D15921">
      <w:pPr>
        <w:spacing w:after="0"/>
        <w:jc w:val="left"/>
        <w:rPr>
          <w:rFonts w:ascii="Arial" w:eastAsia="현대산스 Text" w:hAnsi="Arial" w:cs="Arial"/>
          <w:szCs w:val="20"/>
        </w:rPr>
      </w:pPr>
    </w:p>
    <w:p w14:paraId="07DD101C" w14:textId="43B52F35" w:rsidR="00CE3B6F" w:rsidRPr="00CE3B6F" w:rsidRDefault="00CE3B6F" w:rsidP="0008237A">
      <w:pPr>
        <w:spacing w:after="0"/>
        <w:jc w:val="left"/>
        <w:rPr>
          <w:rFonts w:ascii="Arial" w:eastAsia="현대산스 Text" w:hAnsi="Arial" w:cs="Arial"/>
          <w:szCs w:val="20"/>
        </w:rPr>
      </w:pPr>
      <w:r w:rsidRPr="009007D3">
        <w:rPr>
          <w:rFonts w:ascii="Arial" w:eastAsia="현대산스 Text" w:hAnsi="Arial" w:cs="Arial"/>
          <w:szCs w:val="20"/>
        </w:rPr>
        <w:t>“</w:t>
      </w:r>
      <w:r w:rsidR="003D6799" w:rsidRPr="009007D3">
        <w:rPr>
          <w:rFonts w:ascii="Arial" w:eastAsia="현대산스 Text" w:hAnsi="Arial" w:cs="Arial"/>
          <w:szCs w:val="20"/>
        </w:rPr>
        <w:t>We are</w:t>
      </w:r>
      <w:r w:rsidRPr="009007D3">
        <w:rPr>
          <w:rFonts w:ascii="Arial" w:eastAsia="현대산스 Text" w:hAnsi="Arial" w:cs="Arial"/>
          <w:szCs w:val="20"/>
        </w:rPr>
        <w:t xml:space="preserve"> delighted t</w:t>
      </w:r>
      <w:r w:rsidR="003D6799" w:rsidRPr="009007D3">
        <w:rPr>
          <w:rFonts w:ascii="Arial" w:eastAsia="현대산스 Text" w:hAnsi="Arial" w:cs="Arial"/>
          <w:szCs w:val="20"/>
        </w:rPr>
        <w:t xml:space="preserve">o actively further </w:t>
      </w:r>
      <w:r w:rsidRPr="009007D3">
        <w:rPr>
          <w:rFonts w:ascii="Arial" w:eastAsia="현대산스 Text" w:hAnsi="Arial" w:cs="Arial"/>
          <w:szCs w:val="20"/>
        </w:rPr>
        <w:t xml:space="preserve">counteract </w:t>
      </w:r>
      <w:r w:rsidR="002E41A6" w:rsidRPr="009007D3">
        <w:rPr>
          <w:rFonts w:ascii="Arial" w:eastAsia="현대산스 Text" w:hAnsi="Arial" w:cs="Arial"/>
          <w:szCs w:val="20"/>
        </w:rPr>
        <w:t xml:space="preserve">emissions </w:t>
      </w:r>
      <w:r w:rsidRPr="009007D3">
        <w:rPr>
          <w:rFonts w:ascii="Arial" w:eastAsia="현대산스 Text" w:hAnsi="Arial" w:cs="Arial"/>
          <w:szCs w:val="20"/>
        </w:rPr>
        <w:t xml:space="preserve">and </w:t>
      </w:r>
      <w:r w:rsidR="003D6799" w:rsidRPr="009007D3">
        <w:rPr>
          <w:rFonts w:ascii="Arial" w:eastAsia="현대산스 Text" w:hAnsi="Arial" w:cs="Arial"/>
          <w:szCs w:val="20"/>
        </w:rPr>
        <w:t>are</w:t>
      </w:r>
      <w:r w:rsidR="002E41A6" w:rsidRPr="009007D3">
        <w:rPr>
          <w:rFonts w:ascii="Arial" w:eastAsia="현대산스 Text" w:hAnsi="Arial" w:cs="Arial"/>
          <w:szCs w:val="20"/>
        </w:rPr>
        <w:t xml:space="preserve"> pleased to </w:t>
      </w:r>
      <w:r w:rsidRPr="009007D3">
        <w:rPr>
          <w:rFonts w:ascii="Arial" w:eastAsia="현대산스 Text" w:hAnsi="Arial" w:cs="Arial"/>
          <w:szCs w:val="20"/>
        </w:rPr>
        <w:t xml:space="preserve">offer Air Liquide </w:t>
      </w:r>
      <w:r w:rsidR="00E14E48" w:rsidRPr="009007D3">
        <w:rPr>
          <w:rFonts w:ascii="Arial" w:eastAsia="현대산스 Text" w:hAnsi="Arial" w:cs="Arial"/>
          <w:szCs w:val="20"/>
        </w:rPr>
        <w:t xml:space="preserve">a site </w:t>
      </w:r>
      <w:r w:rsidRPr="009007D3">
        <w:rPr>
          <w:rFonts w:ascii="Arial" w:eastAsia="현대산스 Text" w:hAnsi="Arial" w:cs="Arial"/>
          <w:szCs w:val="20"/>
        </w:rPr>
        <w:t xml:space="preserve">for </w:t>
      </w:r>
      <w:r w:rsidR="002E41A6" w:rsidRPr="009007D3">
        <w:rPr>
          <w:rFonts w:ascii="Arial" w:eastAsia="현대산스 Text" w:hAnsi="Arial" w:cs="Arial"/>
          <w:szCs w:val="20"/>
        </w:rPr>
        <w:t xml:space="preserve">the new hydrogen </w:t>
      </w:r>
      <w:proofErr w:type="spellStart"/>
      <w:r w:rsidR="005535E7">
        <w:rPr>
          <w:rFonts w:ascii="Arial" w:eastAsia="현대산스 Text" w:hAnsi="Arial" w:cs="Arial"/>
          <w:szCs w:val="20"/>
        </w:rPr>
        <w:t>refuel</w:t>
      </w:r>
      <w:r w:rsidR="00812F58">
        <w:rPr>
          <w:rFonts w:ascii="Arial" w:eastAsia="현대산스 Text" w:hAnsi="Arial" w:cs="Arial"/>
          <w:szCs w:val="20"/>
        </w:rPr>
        <w:t>l</w:t>
      </w:r>
      <w:r w:rsidR="005535E7">
        <w:rPr>
          <w:rFonts w:ascii="Arial" w:eastAsia="현대산스 Text" w:hAnsi="Arial" w:cs="Arial"/>
          <w:szCs w:val="20"/>
        </w:rPr>
        <w:t>ing</w:t>
      </w:r>
      <w:proofErr w:type="spellEnd"/>
      <w:r w:rsidR="005535E7">
        <w:rPr>
          <w:rFonts w:ascii="Arial" w:eastAsia="현대산스 Text" w:hAnsi="Arial" w:cs="Arial"/>
          <w:szCs w:val="20"/>
        </w:rPr>
        <w:t xml:space="preserve"> </w:t>
      </w:r>
      <w:r w:rsidR="002E41A6" w:rsidRPr="009007D3">
        <w:rPr>
          <w:rFonts w:ascii="Arial" w:eastAsia="현대산스 Text" w:hAnsi="Arial" w:cs="Arial"/>
          <w:szCs w:val="20"/>
        </w:rPr>
        <w:t>station</w:t>
      </w:r>
      <w:r w:rsidRPr="009007D3">
        <w:rPr>
          <w:rFonts w:ascii="Arial" w:eastAsia="현대산스 Text" w:hAnsi="Arial" w:cs="Arial"/>
          <w:szCs w:val="20"/>
        </w:rPr>
        <w:t xml:space="preserve">,” says </w:t>
      </w:r>
      <w:r w:rsidR="00812F58">
        <w:rPr>
          <w:rFonts w:ascii="Arial" w:eastAsia="현대산스 Text" w:hAnsi="Arial" w:cs="Arial"/>
          <w:szCs w:val="20"/>
        </w:rPr>
        <w:t>Mr. Schmid</w:t>
      </w:r>
      <w:r w:rsidRPr="009007D3">
        <w:rPr>
          <w:rFonts w:ascii="Arial" w:eastAsia="현대산스 Text" w:hAnsi="Arial" w:cs="Arial"/>
          <w:szCs w:val="20"/>
        </w:rPr>
        <w:t>. “</w:t>
      </w:r>
      <w:r w:rsidR="00E14E48" w:rsidRPr="009007D3">
        <w:rPr>
          <w:rFonts w:ascii="Arial" w:eastAsia="현대산스 Text" w:hAnsi="Arial" w:cs="Arial"/>
          <w:szCs w:val="20"/>
        </w:rPr>
        <w:t>T</w:t>
      </w:r>
      <w:r w:rsidR="000A38A0" w:rsidRPr="009007D3">
        <w:rPr>
          <w:rFonts w:ascii="Arial" w:eastAsia="현대산스 Text" w:hAnsi="Arial" w:cs="Arial"/>
          <w:szCs w:val="20"/>
        </w:rPr>
        <w:t xml:space="preserve">his project </w:t>
      </w:r>
      <w:r w:rsidR="00E432C0">
        <w:rPr>
          <w:rFonts w:ascii="Arial" w:eastAsia="현대산스 Text" w:hAnsi="Arial" w:cs="Arial"/>
          <w:szCs w:val="20"/>
        </w:rPr>
        <w:t xml:space="preserve">together with the newest product line up </w:t>
      </w:r>
      <w:r w:rsidRPr="009007D3">
        <w:rPr>
          <w:rFonts w:ascii="Arial" w:eastAsia="현대산스 Text" w:hAnsi="Arial" w:cs="Arial"/>
          <w:szCs w:val="20"/>
        </w:rPr>
        <w:t>demonstrate</w:t>
      </w:r>
      <w:r w:rsidR="00E14E48" w:rsidRPr="009007D3">
        <w:rPr>
          <w:rFonts w:ascii="Arial" w:eastAsia="현대산스 Text" w:hAnsi="Arial" w:cs="Arial"/>
          <w:szCs w:val="20"/>
        </w:rPr>
        <w:t>s</w:t>
      </w:r>
      <w:r w:rsidRPr="009007D3">
        <w:rPr>
          <w:rFonts w:ascii="Arial" w:eastAsia="현대산스 Text" w:hAnsi="Arial" w:cs="Arial"/>
          <w:szCs w:val="20"/>
        </w:rPr>
        <w:t xml:space="preserve"> Hyundai M</w:t>
      </w:r>
      <w:r w:rsidR="00812F58">
        <w:rPr>
          <w:rFonts w:ascii="Arial" w:eastAsia="현대산스 Text" w:hAnsi="Arial" w:cs="Arial"/>
          <w:szCs w:val="20"/>
        </w:rPr>
        <w:t>otor’s commitment to innovation</w:t>
      </w:r>
      <w:r w:rsidR="00E432C0">
        <w:rPr>
          <w:rFonts w:ascii="Arial" w:eastAsia="현대산스 Text" w:hAnsi="Arial" w:cs="Arial"/>
          <w:szCs w:val="20"/>
        </w:rPr>
        <w:t>.</w:t>
      </w:r>
      <w:r w:rsidR="000D4F66" w:rsidRPr="009007D3">
        <w:rPr>
          <w:rFonts w:ascii="Arial" w:eastAsia="현대산스 Text" w:hAnsi="Arial" w:cs="Arial"/>
          <w:szCs w:val="20"/>
        </w:rPr>
        <w:t xml:space="preserve"> </w:t>
      </w:r>
      <w:r w:rsidR="0008237A">
        <w:rPr>
          <w:rFonts w:ascii="Arial" w:eastAsia="현대산스 Text" w:hAnsi="Arial" w:cs="Arial"/>
          <w:szCs w:val="20"/>
        </w:rPr>
        <w:t>With the IONIQ family and the ix35 Fuel Cell</w:t>
      </w:r>
      <w:r w:rsidR="00A50FEC">
        <w:rPr>
          <w:rFonts w:ascii="Arial" w:eastAsia="현대산스 Text" w:hAnsi="Arial" w:cs="Arial"/>
          <w:szCs w:val="20"/>
        </w:rPr>
        <w:t>,</w:t>
      </w:r>
      <w:r w:rsidR="0008237A">
        <w:rPr>
          <w:rFonts w:ascii="Arial" w:eastAsia="현대산스 Text" w:hAnsi="Arial" w:cs="Arial"/>
          <w:szCs w:val="20"/>
        </w:rPr>
        <w:t xml:space="preserve"> Hyundai is the only manufacturer worldwide to offer four different electrified powertrains.</w:t>
      </w:r>
      <w:r w:rsidRPr="009007D3">
        <w:rPr>
          <w:rFonts w:ascii="Arial" w:eastAsia="현대산스 Text" w:hAnsi="Arial" w:cs="Arial"/>
          <w:szCs w:val="20"/>
        </w:rPr>
        <w:t>”</w:t>
      </w:r>
    </w:p>
    <w:p w14:paraId="46BFB486" w14:textId="77777777" w:rsidR="00CE3B6F" w:rsidRPr="00CE3B6F" w:rsidRDefault="00CE3B6F" w:rsidP="00CE3B6F">
      <w:pPr>
        <w:spacing w:after="0"/>
        <w:rPr>
          <w:rFonts w:ascii="Arial" w:eastAsia="현대산스 Text" w:hAnsi="Arial" w:cs="Arial"/>
          <w:szCs w:val="20"/>
        </w:rPr>
      </w:pPr>
    </w:p>
    <w:p w14:paraId="437D54EB" w14:textId="77777777" w:rsidR="00700B37" w:rsidRPr="0005072C" w:rsidRDefault="00700B37" w:rsidP="00700B37">
      <w:pPr>
        <w:wordWrap/>
        <w:spacing w:after="0"/>
        <w:jc w:val="left"/>
        <w:rPr>
          <w:rFonts w:ascii="Arial" w:eastAsia="현대산스 Text" w:hAnsi="Arial" w:cs="Arial"/>
          <w:sz w:val="22"/>
        </w:rPr>
      </w:pPr>
    </w:p>
    <w:p w14:paraId="3A2F85DA" w14:textId="77777777" w:rsidR="00700B37" w:rsidRPr="0005072C" w:rsidRDefault="00700B37" w:rsidP="00700B37">
      <w:pPr>
        <w:wordWrap/>
        <w:spacing w:after="0"/>
        <w:jc w:val="left"/>
        <w:rPr>
          <w:rFonts w:ascii="Arial" w:eastAsia="현대산스 Text" w:hAnsi="Arial" w:cs="Arial"/>
          <w:sz w:val="22"/>
        </w:rPr>
      </w:pPr>
    </w:p>
    <w:p w14:paraId="4C2EC4CD" w14:textId="77777777" w:rsidR="00700B37" w:rsidRPr="0005072C" w:rsidRDefault="00700B37" w:rsidP="00700B37">
      <w:pPr>
        <w:wordWrap/>
        <w:spacing w:after="0"/>
        <w:jc w:val="center"/>
        <w:rPr>
          <w:rFonts w:ascii="Arial" w:eastAsia="현대산스 Text" w:hAnsi="Arial" w:cs="Arial"/>
          <w:sz w:val="22"/>
        </w:rPr>
      </w:pPr>
      <w:r w:rsidRPr="0005072C">
        <w:rPr>
          <w:rFonts w:ascii="Arial" w:eastAsia="현대산스 Text" w:hAnsi="Arial" w:cs="Arial"/>
          <w:sz w:val="22"/>
        </w:rPr>
        <w:t>-Ends-</w:t>
      </w:r>
    </w:p>
    <w:p w14:paraId="49296324" w14:textId="77777777" w:rsidR="00700B37" w:rsidRPr="0005072C" w:rsidRDefault="00700B37" w:rsidP="00700B37">
      <w:pPr>
        <w:wordWrap/>
        <w:spacing w:after="0"/>
        <w:jc w:val="left"/>
        <w:rPr>
          <w:rFonts w:ascii="Arial" w:eastAsia="현대산스 Text" w:hAnsi="Arial" w:cs="Arial"/>
          <w:sz w:val="22"/>
        </w:rPr>
      </w:pPr>
    </w:p>
    <w:p w14:paraId="53CD2C2D" w14:textId="77777777" w:rsidR="00887CB6" w:rsidRPr="00C2440E" w:rsidRDefault="00887CB6" w:rsidP="00887CB6">
      <w:pPr>
        <w:wordWrap/>
        <w:adjustRightInd w:val="0"/>
        <w:spacing w:after="0"/>
        <w:ind w:right="-164"/>
        <w:jc w:val="left"/>
        <w:rPr>
          <w:rFonts w:ascii="Arial" w:eastAsia="현대산스 Text" w:hAnsi="Arial" w:cs="Arial"/>
          <w:b/>
          <w:bCs/>
          <w:color w:val="000000"/>
          <w:szCs w:val="20"/>
          <w:lang w:val="en-GB"/>
        </w:rPr>
      </w:pPr>
      <w:r w:rsidRPr="00C2440E">
        <w:rPr>
          <w:rFonts w:ascii="Arial" w:eastAsia="현대산스 Text" w:hAnsi="Arial" w:cs="Arial"/>
          <w:b/>
          <w:bCs/>
          <w:color w:val="000000"/>
          <w:szCs w:val="20"/>
          <w:lang w:val="en-GB"/>
        </w:rPr>
        <w:t>About Hyundai Motor Europe</w:t>
      </w:r>
    </w:p>
    <w:p w14:paraId="01249ADC" w14:textId="77777777" w:rsidR="00887CB6" w:rsidRPr="00887CB6" w:rsidRDefault="00887CB6" w:rsidP="00887CB6">
      <w:pPr>
        <w:wordWrap/>
        <w:adjustRightInd w:val="0"/>
        <w:spacing w:after="0"/>
        <w:ind w:right="-164"/>
        <w:jc w:val="left"/>
        <w:rPr>
          <w:rFonts w:ascii="Arial" w:eastAsia="현대산스 Text" w:hAnsi="Arial" w:cs="Arial"/>
          <w:bCs/>
          <w:color w:val="000000"/>
          <w:szCs w:val="20"/>
          <w:lang w:val="en-GB"/>
        </w:rPr>
      </w:pPr>
      <w:r w:rsidRPr="00887CB6">
        <w:rPr>
          <w:rFonts w:ascii="Arial" w:eastAsia="현대산스 Text" w:hAnsi="Arial" w:cs="Arial"/>
          <w:bCs/>
          <w:color w:val="000000"/>
          <w:szCs w:val="20"/>
          <w:lang w:val="en-GB"/>
        </w:rPr>
        <w:t xml:space="preserve">In 2015, Hyundai Motor achieved registrations of 470,130 vehicles in Europe – an increase of 10.9% compared to 2014 – and replaced 80%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500,000 units. Hyundai Motor sells cars in 31 European countries through 2,500 outlets. </w:t>
      </w:r>
    </w:p>
    <w:p w14:paraId="74559B99" w14:textId="77777777" w:rsidR="00887CB6" w:rsidRPr="00887CB6" w:rsidRDefault="00887CB6" w:rsidP="00887CB6">
      <w:pPr>
        <w:wordWrap/>
        <w:adjustRightInd w:val="0"/>
        <w:spacing w:after="0"/>
        <w:ind w:right="-164"/>
        <w:jc w:val="left"/>
        <w:rPr>
          <w:rFonts w:ascii="Arial" w:eastAsia="현대산스 Text" w:hAnsi="Arial" w:cs="Arial"/>
          <w:bCs/>
          <w:color w:val="000000"/>
          <w:szCs w:val="20"/>
          <w:lang w:val="en-GB"/>
        </w:rPr>
      </w:pPr>
      <w:r w:rsidRPr="00887CB6">
        <w:rPr>
          <w:rFonts w:ascii="Arial" w:eastAsia="현대산스 Text" w:hAnsi="Arial" w:cs="Arial"/>
          <w:bCs/>
          <w:color w:val="000000"/>
          <w:szCs w:val="20"/>
          <w:lang w:val="en-GB"/>
        </w:rPr>
        <w:t>Hyundai Motor offers its unique Five Year Unlimited Mileage Warranty package with all new cars sold in the region, providing customers with a five-year warranty with no mileage limit, five years of roadside assistance and five years of vehicle health checks.</w:t>
      </w:r>
    </w:p>
    <w:p w14:paraId="133F26D6" w14:textId="77777777" w:rsidR="00887CB6" w:rsidRPr="00887CB6" w:rsidRDefault="00887CB6" w:rsidP="00887CB6">
      <w:pPr>
        <w:wordWrap/>
        <w:adjustRightInd w:val="0"/>
        <w:spacing w:after="0"/>
        <w:ind w:right="-164"/>
        <w:jc w:val="left"/>
        <w:rPr>
          <w:rFonts w:ascii="Arial" w:eastAsia="현대산스 Text" w:hAnsi="Arial" w:cs="Arial"/>
          <w:bCs/>
          <w:color w:val="000000"/>
          <w:szCs w:val="20"/>
          <w:lang w:val="en-GB"/>
        </w:rPr>
      </w:pPr>
      <w:r w:rsidRPr="00887CB6">
        <w:rPr>
          <w:rFonts w:ascii="Arial" w:eastAsia="현대산스 Text" w:hAnsi="Arial" w:cs="Arial"/>
          <w:bCs/>
          <w:color w:val="000000"/>
          <w:szCs w:val="20"/>
          <w:lang w:val="en-GB"/>
        </w:rPr>
        <w:t xml:space="preserve">More information about Hyundai Motor Europe and its products is available at </w:t>
      </w:r>
      <w:hyperlink r:id="rId10" w:history="1">
        <w:r w:rsidRPr="009D4C73">
          <w:rPr>
            <w:rStyle w:val="Hyperlink"/>
            <w:rFonts w:ascii="Arial" w:eastAsia="현대산스 Text" w:hAnsi="Arial" w:cs="Arial"/>
            <w:bCs/>
            <w:szCs w:val="20"/>
            <w:lang w:val="en-GB"/>
          </w:rPr>
          <w:t>www.hyundai.news/eu</w:t>
        </w:r>
      </w:hyperlink>
      <w:r>
        <w:rPr>
          <w:rFonts w:ascii="Arial" w:eastAsia="현대산스 Text" w:hAnsi="Arial" w:cs="Arial"/>
          <w:bCs/>
          <w:color w:val="000000"/>
          <w:szCs w:val="20"/>
          <w:lang w:val="en-GB"/>
        </w:rPr>
        <w:t>.</w:t>
      </w:r>
    </w:p>
    <w:p w14:paraId="78C18E1F" w14:textId="3ECFF7A6" w:rsidR="00887CB6" w:rsidRPr="00887CB6" w:rsidRDefault="00887CB6" w:rsidP="00887CB6">
      <w:pPr>
        <w:wordWrap/>
        <w:adjustRightInd w:val="0"/>
        <w:spacing w:after="0"/>
        <w:ind w:right="-164"/>
        <w:jc w:val="left"/>
        <w:rPr>
          <w:rFonts w:ascii="Arial" w:eastAsia="현대산스 Text" w:hAnsi="Arial" w:cs="Arial"/>
          <w:bCs/>
          <w:color w:val="000000"/>
          <w:szCs w:val="20"/>
          <w:lang w:val="en-GB"/>
        </w:rPr>
      </w:pPr>
      <w:r w:rsidRPr="00887CB6">
        <w:rPr>
          <w:rFonts w:ascii="Arial" w:eastAsia="현대산스 Text" w:hAnsi="Arial" w:cs="Arial"/>
          <w:bCs/>
          <w:color w:val="000000"/>
          <w:szCs w:val="20"/>
          <w:lang w:val="en-GB"/>
        </w:rPr>
        <w:t xml:space="preserve">Follow Hyundai Motor Europe on Twitter </w:t>
      </w:r>
      <w:hyperlink r:id="rId11" w:history="1">
        <w:r w:rsidRPr="00887CB6">
          <w:rPr>
            <w:rStyle w:val="Hyperlink"/>
            <w:rFonts w:ascii="Arial" w:eastAsia="현대산스 Text" w:hAnsi="Arial" w:cs="Arial"/>
            <w:bCs/>
            <w:szCs w:val="20"/>
            <w:lang w:val="en-GB"/>
          </w:rPr>
          <w:t>@</w:t>
        </w:r>
        <w:proofErr w:type="spellStart"/>
        <w:r w:rsidRPr="00887CB6">
          <w:rPr>
            <w:rStyle w:val="Hyperlink"/>
            <w:rFonts w:ascii="Arial" w:eastAsia="현대산스 Text" w:hAnsi="Arial" w:cs="Arial"/>
            <w:bCs/>
            <w:szCs w:val="20"/>
            <w:lang w:val="en-GB"/>
          </w:rPr>
          <w:t>HyundaiEurope</w:t>
        </w:r>
        <w:proofErr w:type="spellEnd"/>
      </w:hyperlink>
      <w:r w:rsidRPr="00887CB6">
        <w:rPr>
          <w:rFonts w:ascii="Arial" w:eastAsia="현대산스 Text" w:hAnsi="Arial" w:cs="Arial"/>
          <w:bCs/>
          <w:color w:val="000000"/>
          <w:szCs w:val="20"/>
          <w:lang w:val="en-GB"/>
        </w:rPr>
        <w:t xml:space="preserve"> and Instagram </w:t>
      </w:r>
      <w:hyperlink r:id="rId12" w:history="1">
        <w:r w:rsidR="00C2440E">
          <w:rPr>
            <w:rStyle w:val="Hyperlink"/>
            <w:rFonts w:ascii="Arial" w:eastAsia="현대산스 Text" w:hAnsi="Arial" w:cs="Arial"/>
            <w:bCs/>
            <w:szCs w:val="20"/>
            <w:lang w:val="en-GB"/>
          </w:rPr>
          <w:t>@</w:t>
        </w:r>
        <w:proofErr w:type="spellStart"/>
        <w:r w:rsidR="00C2440E">
          <w:rPr>
            <w:rStyle w:val="Hyperlink"/>
            <w:rFonts w:ascii="Arial" w:eastAsia="현대산스 Text" w:hAnsi="Arial" w:cs="Arial"/>
            <w:bCs/>
            <w:szCs w:val="20"/>
            <w:lang w:val="en-GB"/>
          </w:rPr>
          <w:t>hyundainews</w:t>
        </w:r>
        <w:proofErr w:type="spellEnd"/>
      </w:hyperlink>
    </w:p>
    <w:p w14:paraId="347625D0" w14:textId="77777777" w:rsidR="00887CB6" w:rsidRDefault="00887CB6" w:rsidP="00887CB6">
      <w:pPr>
        <w:wordWrap/>
        <w:adjustRightInd w:val="0"/>
        <w:spacing w:after="0"/>
        <w:ind w:right="-164"/>
        <w:jc w:val="left"/>
        <w:rPr>
          <w:rFonts w:ascii="Arial" w:eastAsia="현대산스 Text" w:hAnsi="Arial" w:cs="Arial"/>
          <w:bCs/>
          <w:color w:val="000000"/>
          <w:szCs w:val="20"/>
          <w:lang w:val="en-GB"/>
        </w:rPr>
      </w:pPr>
    </w:p>
    <w:p w14:paraId="7F5DF531" w14:textId="77777777" w:rsidR="006C3333" w:rsidRDefault="006C3333" w:rsidP="006C3333">
      <w:pPr>
        <w:wordWrap/>
        <w:adjustRightInd w:val="0"/>
        <w:spacing w:after="0"/>
        <w:ind w:right="-164"/>
        <w:jc w:val="left"/>
        <w:rPr>
          <w:rFonts w:ascii="Arial" w:eastAsia="현대산스 Text" w:hAnsi="Arial" w:cs="Arial"/>
          <w:bCs/>
          <w:color w:val="000000"/>
          <w:szCs w:val="20"/>
          <w:lang w:val="en-GB"/>
        </w:rPr>
      </w:pPr>
    </w:p>
    <w:p w14:paraId="46836D83" w14:textId="77777777" w:rsidR="006C3333" w:rsidRPr="00C2440E" w:rsidRDefault="006C3333" w:rsidP="006C3333">
      <w:pPr>
        <w:wordWrap/>
        <w:adjustRightInd w:val="0"/>
        <w:spacing w:after="0"/>
        <w:ind w:right="-164"/>
        <w:jc w:val="left"/>
        <w:rPr>
          <w:rFonts w:ascii="Arial" w:eastAsia="현대산스 Text" w:hAnsi="Arial" w:cs="Arial"/>
          <w:b/>
          <w:bCs/>
          <w:color w:val="000000"/>
          <w:szCs w:val="20"/>
          <w:lang w:val="en-GB"/>
        </w:rPr>
      </w:pPr>
      <w:r w:rsidRPr="00C2440E">
        <w:rPr>
          <w:rFonts w:ascii="Arial" w:eastAsia="현대산스 Text" w:hAnsi="Arial" w:cs="Arial"/>
          <w:b/>
          <w:bCs/>
          <w:color w:val="000000"/>
          <w:szCs w:val="20"/>
          <w:lang w:val="en-GB"/>
        </w:rPr>
        <w:t>About the CEP</w:t>
      </w:r>
    </w:p>
    <w:p w14:paraId="6AD6BDA5" w14:textId="1F923781" w:rsidR="006C3333" w:rsidRDefault="006C3333" w:rsidP="006C3333">
      <w:pPr>
        <w:wordWrap/>
        <w:adjustRightInd w:val="0"/>
        <w:spacing w:after="0"/>
        <w:ind w:right="-164"/>
        <w:jc w:val="left"/>
        <w:rPr>
          <w:rFonts w:ascii="Arial" w:eastAsia="현대산스 Text" w:hAnsi="Arial" w:cs="Arial"/>
          <w:bCs/>
          <w:color w:val="000000"/>
          <w:szCs w:val="20"/>
          <w:lang w:val="en-GB"/>
        </w:rPr>
      </w:pPr>
      <w:r w:rsidRPr="006C3333">
        <w:rPr>
          <w:rFonts w:ascii="Arial" w:eastAsia="현대산스 Text" w:hAnsi="Arial" w:cs="Arial"/>
          <w:bCs/>
          <w:color w:val="000000"/>
          <w:szCs w:val="20"/>
          <w:lang w:val="en-GB"/>
        </w:rPr>
        <w:t xml:space="preserve">The Clean Energy Partnership - a merger of 20 leading companies - has set itself the task of establishing hydrogen as a "fuel of the future". With Air Liquide, Bohlen &amp; Doyen, EnBW, H2 Mobility, Hamburger </w:t>
      </w:r>
      <w:proofErr w:type="spellStart"/>
      <w:r w:rsidRPr="006C3333">
        <w:rPr>
          <w:rFonts w:ascii="Arial" w:eastAsia="현대산스 Text" w:hAnsi="Arial" w:cs="Arial"/>
          <w:bCs/>
          <w:color w:val="000000"/>
          <w:szCs w:val="20"/>
          <w:lang w:val="en-GB"/>
        </w:rPr>
        <w:t>Hochbahn</w:t>
      </w:r>
      <w:proofErr w:type="spellEnd"/>
      <w:r w:rsidRPr="006C3333">
        <w:rPr>
          <w:rFonts w:ascii="Arial" w:eastAsia="현대산스 Text" w:hAnsi="Arial" w:cs="Arial"/>
          <w:bCs/>
          <w:color w:val="000000"/>
          <w:szCs w:val="20"/>
          <w:lang w:val="en-GB"/>
        </w:rPr>
        <w:t xml:space="preserve">, Linde, OMV, Shell, Siemens, Stuttgart Roadways SSB, TOTAL, </w:t>
      </w:r>
      <w:r>
        <w:rPr>
          <w:rFonts w:ascii="Arial" w:eastAsia="현대산스 Text" w:hAnsi="Arial" w:cs="Arial"/>
          <w:bCs/>
          <w:color w:val="000000"/>
          <w:szCs w:val="20"/>
          <w:lang w:val="en-GB"/>
        </w:rPr>
        <w:t>T</w:t>
      </w:r>
      <w:r w:rsidRPr="006C3333">
        <w:rPr>
          <w:rFonts w:ascii="Arial" w:eastAsia="현대산스 Text" w:hAnsi="Arial" w:cs="Arial"/>
          <w:bCs/>
          <w:color w:val="000000"/>
          <w:szCs w:val="20"/>
          <w:lang w:val="en-GB"/>
        </w:rPr>
        <w:t xml:space="preserve">he </w:t>
      </w:r>
      <w:proofErr w:type="spellStart"/>
      <w:r w:rsidRPr="006C3333">
        <w:rPr>
          <w:rFonts w:ascii="Arial" w:eastAsia="현대산스 Text" w:hAnsi="Arial" w:cs="Arial"/>
          <w:bCs/>
          <w:color w:val="000000"/>
          <w:szCs w:val="20"/>
          <w:lang w:val="en-GB"/>
        </w:rPr>
        <w:t>Westfalen</w:t>
      </w:r>
      <w:proofErr w:type="spellEnd"/>
      <w:r w:rsidRPr="006C3333">
        <w:rPr>
          <w:rFonts w:ascii="Arial" w:eastAsia="현대산스 Text" w:hAnsi="Arial" w:cs="Arial"/>
          <w:bCs/>
          <w:color w:val="000000"/>
          <w:szCs w:val="20"/>
          <w:lang w:val="en-GB"/>
        </w:rPr>
        <w:t xml:space="preserve"> Group, technology, mineral oil and energy companies as well as the majority of the largest automotive manufacturers and leading public transport companies are participating in the pioneering future project. Since 2008 CEP has been supported by the National</w:t>
      </w:r>
      <w:r w:rsidR="00E756B5">
        <w:rPr>
          <w:rFonts w:ascii="Arial" w:eastAsia="현대산스 Text" w:hAnsi="Arial" w:cs="Arial"/>
          <w:bCs/>
          <w:color w:val="000000"/>
          <w:szCs w:val="20"/>
          <w:lang w:val="en-GB"/>
        </w:rPr>
        <w:t xml:space="preserve"> Innovation Programme for</w:t>
      </w:r>
      <w:r w:rsidRPr="006C3333">
        <w:rPr>
          <w:rFonts w:ascii="Arial" w:eastAsia="현대산스 Text" w:hAnsi="Arial" w:cs="Arial"/>
          <w:bCs/>
          <w:color w:val="000000"/>
          <w:szCs w:val="20"/>
          <w:lang w:val="en-GB"/>
        </w:rPr>
        <w:t xml:space="preserve"> Hydrogen and Fuel Cell Technology (NIP). </w:t>
      </w:r>
      <w:hyperlink r:id="rId13" w:history="1">
        <w:r w:rsidR="00890E5F" w:rsidRPr="00C65195">
          <w:rPr>
            <w:rStyle w:val="Hyperlink"/>
            <w:rFonts w:ascii="Arial" w:eastAsia="현대산스 Text" w:hAnsi="Arial" w:cs="Arial"/>
            <w:bCs/>
            <w:szCs w:val="20"/>
            <w:lang w:val="en-GB"/>
          </w:rPr>
          <w:t>www.cleanenergypartnership.de</w:t>
        </w:r>
      </w:hyperlink>
      <w:r w:rsidR="00890E5F">
        <w:rPr>
          <w:rFonts w:ascii="Arial" w:eastAsia="현대산스 Text" w:hAnsi="Arial" w:cs="Arial"/>
          <w:bCs/>
          <w:color w:val="000000"/>
          <w:szCs w:val="20"/>
          <w:lang w:val="en-GB"/>
        </w:rPr>
        <w:t xml:space="preserve"> </w:t>
      </w:r>
    </w:p>
    <w:p w14:paraId="581464AE" w14:textId="77777777" w:rsidR="006C3333" w:rsidRPr="00887CB6" w:rsidRDefault="006C3333" w:rsidP="00887CB6">
      <w:pPr>
        <w:wordWrap/>
        <w:adjustRightInd w:val="0"/>
        <w:spacing w:after="0"/>
        <w:ind w:right="-164"/>
        <w:jc w:val="left"/>
        <w:rPr>
          <w:rFonts w:ascii="Arial" w:eastAsia="현대산스 Text" w:hAnsi="Arial" w:cs="Arial"/>
          <w:bCs/>
          <w:color w:val="000000"/>
          <w:szCs w:val="20"/>
          <w:lang w:val="en-GB"/>
        </w:rPr>
      </w:pPr>
    </w:p>
    <w:p w14:paraId="33955B6E" w14:textId="77777777" w:rsidR="005E7371" w:rsidRPr="00C2440E" w:rsidRDefault="005E7371" w:rsidP="005E7371">
      <w:pPr>
        <w:wordWrap/>
        <w:adjustRightInd w:val="0"/>
        <w:spacing w:after="0"/>
        <w:ind w:right="-164"/>
        <w:jc w:val="left"/>
        <w:rPr>
          <w:rFonts w:ascii="Arial" w:eastAsia="현대산스 Text" w:hAnsi="Arial" w:cs="Arial"/>
          <w:b/>
          <w:bCs/>
          <w:color w:val="000000"/>
          <w:szCs w:val="20"/>
          <w:lang w:val="en-GB"/>
        </w:rPr>
      </w:pPr>
      <w:r w:rsidRPr="00C2440E">
        <w:rPr>
          <w:rFonts w:ascii="Arial" w:eastAsia="현대산스 Text" w:hAnsi="Arial" w:cs="Arial"/>
          <w:b/>
          <w:bCs/>
          <w:color w:val="000000"/>
          <w:szCs w:val="20"/>
          <w:lang w:val="en-GB"/>
        </w:rPr>
        <w:t>Contact</w:t>
      </w:r>
    </w:p>
    <w:p w14:paraId="03E14DA7" w14:textId="77777777" w:rsidR="005E7371" w:rsidRPr="005E7371" w:rsidRDefault="005E7371" w:rsidP="005E7371">
      <w:pPr>
        <w:wordWrap/>
        <w:adjustRightInd w:val="0"/>
        <w:spacing w:after="0"/>
        <w:ind w:right="-164"/>
        <w:jc w:val="left"/>
        <w:rPr>
          <w:rFonts w:ascii="Arial" w:eastAsia="현대산스 Text" w:hAnsi="Arial" w:cs="Arial"/>
          <w:bCs/>
          <w:color w:val="000000"/>
          <w:szCs w:val="20"/>
          <w:lang w:val="en-GB"/>
        </w:rPr>
      </w:pPr>
      <w:r w:rsidRPr="005E7371">
        <w:rPr>
          <w:rFonts w:ascii="Arial" w:eastAsia="현대산스 Text" w:hAnsi="Arial" w:cs="Arial"/>
          <w:bCs/>
          <w:color w:val="000000"/>
          <w:szCs w:val="20"/>
          <w:lang w:val="en-GB"/>
        </w:rPr>
        <w:t>David Fitzpatrick</w:t>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t>Florian Buengener</w:t>
      </w:r>
    </w:p>
    <w:p w14:paraId="756CA61A" w14:textId="77777777" w:rsidR="005E7371" w:rsidRPr="005E7371" w:rsidRDefault="005E7371" w:rsidP="005E7371">
      <w:pPr>
        <w:wordWrap/>
        <w:adjustRightInd w:val="0"/>
        <w:spacing w:after="0"/>
        <w:ind w:right="-164"/>
        <w:jc w:val="left"/>
        <w:rPr>
          <w:rFonts w:ascii="Arial" w:eastAsia="현대산스 Text" w:hAnsi="Arial" w:cs="Arial"/>
          <w:bCs/>
          <w:color w:val="000000"/>
          <w:szCs w:val="20"/>
          <w:lang w:val="en-GB"/>
        </w:rPr>
      </w:pPr>
      <w:r w:rsidRPr="005E7371">
        <w:rPr>
          <w:rFonts w:ascii="Arial" w:eastAsia="현대산스 Text" w:hAnsi="Arial" w:cs="Arial"/>
          <w:bCs/>
          <w:color w:val="000000"/>
          <w:szCs w:val="20"/>
          <w:lang w:val="en-GB"/>
        </w:rPr>
        <w:t>Director PR &amp; Brand Experience</w:t>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t>Corporate &amp; Brand PR Manager</w:t>
      </w:r>
    </w:p>
    <w:p w14:paraId="642D3A9D" w14:textId="77777777" w:rsidR="005E7371" w:rsidRPr="005E7371" w:rsidRDefault="005E7371" w:rsidP="005E7371">
      <w:pPr>
        <w:wordWrap/>
        <w:adjustRightInd w:val="0"/>
        <w:spacing w:after="0"/>
        <w:ind w:right="-164"/>
        <w:jc w:val="left"/>
        <w:rPr>
          <w:rFonts w:ascii="Arial" w:eastAsia="현대산스 Text" w:hAnsi="Arial" w:cs="Arial"/>
          <w:bCs/>
          <w:color w:val="000000"/>
          <w:szCs w:val="20"/>
          <w:lang w:val="en-GB"/>
        </w:rPr>
      </w:pPr>
      <w:r w:rsidRPr="005E7371">
        <w:rPr>
          <w:rFonts w:ascii="Arial" w:eastAsia="현대산스 Text" w:hAnsi="Arial" w:cs="Arial"/>
          <w:bCs/>
          <w:color w:val="000000"/>
          <w:szCs w:val="20"/>
          <w:lang w:val="en-GB"/>
        </w:rPr>
        <w:t>Phone: +49-69-271472-460</w:t>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t>Phone: +49-69-271472-465</w:t>
      </w:r>
    </w:p>
    <w:p w14:paraId="362E8CF3" w14:textId="77777777" w:rsidR="00887CB6" w:rsidRPr="00887CB6" w:rsidRDefault="005E7371" w:rsidP="005E7371">
      <w:pPr>
        <w:wordWrap/>
        <w:adjustRightInd w:val="0"/>
        <w:spacing w:after="0"/>
        <w:ind w:right="-164"/>
        <w:jc w:val="left"/>
        <w:rPr>
          <w:rFonts w:ascii="Arial" w:eastAsia="현대산스 Text" w:hAnsi="Arial" w:cs="Arial"/>
          <w:bCs/>
          <w:color w:val="000000"/>
          <w:szCs w:val="20"/>
          <w:lang w:val="en-GB"/>
        </w:rPr>
      </w:pPr>
      <w:r w:rsidRPr="005E7371">
        <w:rPr>
          <w:rFonts w:ascii="Arial" w:eastAsia="현대산스 Text" w:hAnsi="Arial" w:cs="Arial"/>
          <w:bCs/>
          <w:color w:val="000000"/>
          <w:szCs w:val="20"/>
          <w:lang w:val="en-GB"/>
        </w:rPr>
        <w:t>dfitzpatrick@hyundai-europe.com</w:t>
      </w:r>
      <w:r w:rsidRPr="005E7371">
        <w:rPr>
          <w:rFonts w:ascii="Arial" w:eastAsia="현대산스 Text" w:hAnsi="Arial" w:cs="Arial"/>
          <w:bCs/>
          <w:color w:val="000000"/>
          <w:szCs w:val="20"/>
          <w:lang w:val="en-GB"/>
        </w:rPr>
        <w:tab/>
      </w:r>
      <w:r w:rsidRPr="005E7371">
        <w:rPr>
          <w:rFonts w:ascii="Arial" w:eastAsia="현대산스 Text" w:hAnsi="Arial" w:cs="Arial"/>
          <w:bCs/>
          <w:color w:val="000000"/>
          <w:szCs w:val="20"/>
          <w:lang w:val="en-GB"/>
        </w:rPr>
        <w:tab/>
        <w:t>fbuengener@hyundai-europe.com</w:t>
      </w:r>
      <w:r w:rsidR="00887CB6">
        <w:rPr>
          <w:rFonts w:ascii="Arial" w:eastAsia="현대산스 Text" w:hAnsi="Arial" w:cs="Arial"/>
          <w:bCs/>
          <w:color w:val="000000"/>
          <w:szCs w:val="20"/>
          <w:lang w:val="en-GB"/>
        </w:rPr>
        <w:t xml:space="preserve"> </w:t>
      </w:r>
    </w:p>
    <w:p w14:paraId="32E2200B" w14:textId="77777777" w:rsidR="00887CB6" w:rsidRDefault="00887CB6" w:rsidP="00700B37">
      <w:pPr>
        <w:wordWrap/>
        <w:adjustRightInd w:val="0"/>
        <w:spacing w:after="0"/>
        <w:ind w:right="-164"/>
        <w:jc w:val="left"/>
        <w:rPr>
          <w:rFonts w:ascii="Arial" w:eastAsia="현대산스 Text" w:hAnsi="Arial" w:cs="Arial"/>
          <w:bCs/>
          <w:color w:val="000000"/>
          <w:szCs w:val="20"/>
          <w:lang w:val="en-GB"/>
        </w:rPr>
      </w:pPr>
    </w:p>
    <w:p w14:paraId="27F410B4" w14:textId="77777777" w:rsidR="00700B37" w:rsidRPr="00C2440E" w:rsidRDefault="00700B37" w:rsidP="00700B37">
      <w:pPr>
        <w:wordWrap/>
        <w:adjustRightInd w:val="0"/>
        <w:spacing w:after="0"/>
        <w:ind w:right="-164"/>
        <w:jc w:val="left"/>
        <w:rPr>
          <w:rFonts w:ascii="Arial" w:eastAsia="현대산스 Text" w:hAnsi="Arial" w:cs="Arial"/>
          <w:b/>
          <w:bCs/>
          <w:color w:val="000000"/>
          <w:szCs w:val="20"/>
        </w:rPr>
      </w:pPr>
      <w:r w:rsidRPr="00C2440E">
        <w:rPr>
          <w:rFonts w:ascii="Arial" w:eastAsia="현대산스 Text" w:hAnsi="Arial" w:cs="Arial"/>
          <w:b/>
          <w:bCs/>
          <w:color w:val="000000"/>
          <w:szCs w:val="20"/>
        </w:rPr>
        <w:t>About Hyundai Motor</w:t>
      </w:r>
    </w:p>
    <w:p w14:paraId="59318089" w14:textId="77777777" w:rsidR="00700B37" w:rsidRPr="0005072C" w:rsidRDefault="00700B37" w:rsidP="00700B37">
      <w:pPr>
        <w:wordWrap/>
        <w:spacing w:after="0"/>
        <w:rPr>
          <w:rFonts w:ascii="Arial" w:eastAsia="현대산스 Text" w:hAnsi="Arial" w:cs="Arial"/>
          <w:szCs w:val="20"/>
        </w:rPr>
      </w:pPr>
      <w:r w:rsidRPr="0005072C">
        <w:rPr>
          <w:rFonts w:ascii="Arial" w:eastAsia="현대산스 Text" w:hAnsi="Arial" w:cs="Arial"/>
          <w:szCs w:val="20"/>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7A81CB05" w14:textId="77777777" w:rsidR="00700B37" w:rsidRPr="0005072C" w:rsidRDefault="00700B37" w:rsidP="00700B37">
      <w:pPr>
        <w:wordWrap/>
        <w:spacing w:after="0"/>
        <w:jc w:val="left"/>
        <w:rPr>
          <w:rFonts w:ascii="Arial" w:eastAsia="현대산스 Text" w:hAnsi="Arial" w:cs="Arial"/>
          <w:color w:val="000000"/>
          <w:szCs w:val="20"/>
        </w:rPr>
      </w:pPr>
    </w:p>
    <w:p w14:paraId="60567BF2" w14:textId="77777777" w:rsidR="00330A80" w:rsidRPr="0005072C" w:rsidRDefault="00330A80" w:rsidP="00700B37">
      <w:pPr>
        <w:rPr>
          <w:rFonts w:ascii="Arial" w:eastAsia="현대산스 Text" w:hAnsi="Arial" w:cs="Arial"/>
          <w:szCs w:val="20"/>
        </w:rPr>
      </w:pPr>
    </w:p>
    <w:p w14:paraId="09FEC307" w14:textId="4B5C7B5D" w:rsidR="00BD0989" w:rsidRPr="0005072C" w:rsidRDefault="00BD0989" w:rsidP="00BD0989">
      <w:pPr>
        <w:wordWrap/>
        <w:spacing w:after="0"/>
        <w:jc w:val="left"/>
        <w:rPr>
          <w:rFonts w:ascii="Arial" w:eastAsia="Arial Unicode MS" w:hAnsi="Arial" w:cs="Arial"/>
          <w:szCs w:val="20"/>
        </w:rPr>
      </w:pPr>
    </w:p>
    <w:sectPr w:rsidR="00BD0989" w:rsidRPr="0005072C" w:rsidSect="00BD0989">
      <w:headerReference w:type="default" r:id="rId14"/>
      <w:footerReference w:type="default" r:id="rId15"/>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587CC" w14:textId="77777777" w:rsidR="00D72F0C" w:rsidRDefault="00D72F0C" w:rsidP="005A1CC5">
      <w:pPr>
        <w:spacing w:after="0" w:line="240" w:lineRule="auto"/>
      </w:pPr>
      <w:r>
        <w:separator/>
      </w:r>
    </w:p>
  </w:endnote>
  <w:endnote w:type="continuationSeparator" w:id="0">
    <w:p w14:paraId="7A0157F7" w14:textId="77777777" w:rsidR="00D72F0C" w:rsidRDefault="00D72F0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현대산스 Text">
    <w:altName w:val="Arial Unicode MS"/>
    <w:charset w:val="81"/>
    <w:family w:val="modern"/>
    <w:pitch w:val="variable"/>
    <w:sig w:usb0="00000000" w:usb1="29D72C10" w:usb2="00000010" w:usb3="00000000" w:csb0="00280005" w:csb1="00000000"/>
  </w:font>
  <w:font w:name="현대산스 Head Medium">
    <w:altName w:val="Arial Unicode MS"/>
    <w:charset w:val="81"/>
    <w:family w:val="modern"/>
    <w:pitch w:val="variable"/>
    <w:sig w:usb0="00000000" w:usb1="29D72C10" w:usb2="00000010" w:usb3="00000000" w:csb0="00280005" w:csb1="00000000"/>
  </w:font>
  <w:font w:name="Arial Unicode MS">
    <w:panose1 w:val="020B0604020202020204"/>
    <w:charset w:val="80"/>
    <w:family w:val="swiss"/>
    <w:pitch w:val="variable"/>
    <w:sig w:usb0="F7FFAFFF" w:usb1="E9DFFFFF" w:usb2="0000003F" w:usb3="00000000" w:csb0="003F01FF" w:csb1="00000000"/>
  </w:font>
  <w:font w:name="Hyundai Sans Head Office Medium">
    <w:panose1 w:val="020B0604040000000000"/>
    <w:charset w:val="00"/>
    <w:family w:val="swiss"/>
    <w:pitch w:val="variable"/>
    <w:sig w:usb0="A000006F" w:usb1="4000203A" w:usb2="0000002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0F54" w14:textId="77777777" w:rsidR="00E14E48" w:rsidRPr="00887CB6" w:rsidRDefault="00E14E48" w:rsidP="00E62370">
    <w:pPr>
      <w:pStyle w:val="Footer"/>
      <w:spacing w:after="0"/>
      <w:rPr>
        <w:rFonts w:ascii="Arial" w:hAnsi="Arial" w:cs="Arial"/>
        <w:sz w:val="16"/>
        <w:szCs w:val="16"/>
      </w:rPr>
    </w:pPr>
  </w:p>
  <w:p w14:paraId="236EDCFD" w14:textId="77777777" w:rsidR="00E14E48" w:rsidRPr="00887CB6" w:rsidRDefault="00E14E48" w:rsidP="00887CB6">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E14E48" w:rsidRPr="00887CB6" w14:paraId="7EC45F00" w14:textId="77777777" w:rsidTr="00E14E48">
      <w:tc>
        <w:tcPr>
          <w:tcW w:w="3085" w:type="dxa"/>
        </w:tcPr>
        <w:p w14:paraId="6F2096B8" w14:textId="77777777" w:rsidR="00E14E48" w:rsidRPr="00887CB6" w:rsidRDefault="00E14E48" w:rsidP="00E14E48">
          <w:pPr>
            <w:pStyle w:val="Footer"/>
            <w:rPr>
              <w:rFonts w:ascii="Arial" w:eastAsia="현대산스 Head Medium" w:hAnsi="Arial" w:cs="Arial"/>
              <w:sz w:val="16"/>
              <w:szCs w:val="16"/>
            </w:rPr>
          </w:pPr>
          <w:r w:rsidRPr="00887CB6">
            <w:rPr>
              <w:rFonts w:ascii="Arial" w:eastAsia="현대산스 Head Medium" w:hAnsi="Arial" w:cs="Arial"/>
              <w:sz w:val="16"/>
              <w:szCs w:val="16"/>
            </w:rPr>
            <w:t>Hyundai Motor Europe GmbH</w:t>
          </w:r>
        </w:p>
      </w:tc>
      <w:tc>
        <w:tcPr>
          <w:tcW w:w="2977" w:type="dxa"/>
        </w:tcPr>
        <w:p w14:paraId="5043159E" w14:textId="77777777" w:rsidR="00E14E48" w:rsidRPr="00887CB6" w:rsidRDefault="00E14E48" w:rsidP="00E14E48">
          <w:pPr>
            <w:pStyle w:val="Footer"/>
            <w:rPr>
              <w:rFonts w:ascii="Arial" w:eastAsia="현대산스 Text" w:hAnsi="Arial" w:cs="Arial"/>
              <w:sz w:val="16"/>
              <w:szCs w:val="16"/>
            </w:rPr>
          </w:pPr>
          <w:r w:rsidRPr="00887CB6">
            <w:rPr>
              <w:rFonts w:ascii="Arial" w:eastAsia="현대산스 Text" w:hAnsi="Arial" w:cs="Arial"/>
              <w:sz w:val="16"/>
              <w:szCs w:val="16"/>
            </w:rPr>
            <w:t>Kaiserleipromenade 5</w:t>
          </w:r>
        </w:p>
        <w:p w14:paraId="38A12325" w14:textId="77777777" w:rsidR="00E14E48" w:rsidRPr="00887CB6" w:rsidRDefault="00E14E48" w:rsidP="00E14E48">
          <w:pPr>
            <w:pStyle w:val="Footer"/>
            <w:rPr>
              <w:rFonts w:ascii="Arial" w:eastAsia="현대산스 Text" w:hAnsi="Arial" w:cs="Arial"/>
              <w:sz w:val="16"/>
              <w:szCs w:val="16"/>
            </w:rPr>
          </w:pPr>
          <w:r w:rsidRPr="00887CB6">
            <w:rPr>
              <w:rFonts w:ascii="Arial" w:eastAsia="현대산스 Text" w:hAnsi="Arial" w:cs="Arial"/>
              <w:sz w:val="16"/>
              <w:szCs w:val="16"/>
            </w:rPr>
            <w:t>63067 Offenbach, Germany</w:t>
          </w:r>
        </w:p>
      </w:tc>
      <w:tc>
        <w:tcPr>
          <w:tcW w:w="1701" w:type="dxa"/>
        </w:tcPr>
        <w:p w14:paraId="18CE06A1" w14:textId="590E509E" w:rsidR="00E14E48" w:rsidRPr="00887CB6" w:rsidRDefault="00C2440E" w:rsidP="00E14E48">
          <w:pPr>
            <w:pStyle w:val="Footer"/>
            <w:rPr>
              <w:rFonts w:ascii="Arial" w:eastAsia="현대산스 Text" w:hAnsi="Arial" w:cs="Arial"/>
              <w:sz w:val="16"/>
              <w:szCs w:val="16"/>
            </w:rPr>
          </w:pPr>
          <w:r>
            <w:rPr>
              <w:rFonts w:ascii="Arial" w:eastAsia="현대산스 Text" w:hAnsi="Arial" w:cs="Arial"/>
              <w:sz w:val="16"/>
              <w:szCs w:val="16"/>
            </w:rPr>
            <w:t>T +49 69 271 47</w:t>
          </w:r>
          <w:r w:rsidR="00E14E48" w:rsidRPr="00887CB6">
            <w:rPr>
              <w:rFonts w:ascii="Arial" w:eastAsia="현대산스 Text" w:hAnsi="Arial" w:cs="Arial"/>
              <w:sz w:val="16"/>
              <w:szCs w:val="16"/>
            </w:rPr>
            <w:t>2</w:t>
          </w:r>
          <w:r>
            <w:rPr>
              <w:rFonts w:ascii="Arial" w:eastAsia="현대산스 Text" w:hAnsi="Arial" w:cs="Arial"/>
              <w:sz w:val="16"/>
              <w:szCs w:val="16"/>
            </w:rPr>
            <w:t xml:space="preserve"> </w:t>
          </w:r>
          <w:r w:rsidR="00E14E48" w:rsidRPr="00887CB6">
            <w:rPr>
              <w:rFonts w:ascii="Arial" w:eastAsia="현대산스 Text" w:hAnsi="Arial" w:cs="Arial"/>
              <w:sz w:val="16"/>
              <w:szCs w:val="16"/>
            </w:rPr>
            <w:t>0</w:t>
          </w:r>
        </w:p>
      </w:tc>
      <w:tc>
        <w:tcPr>
          <w:tcW w:w="1984" w:type="dxa"/>
        </w:tcPr>
        <w:p w14:paraId="32E10D34" w14:textId="77777777" w:rsidR="00E14E48" w:rsidRPr="00887CB6" w:rsidRDefault="00E14E48" w:rsidP="00E14E48">
          <w:pPr>
            <w:pStyle w:val="Footer"/>
            <w:ind w:leftChars="87" w:left="174"/>
            <w:jc w:val="right"/>
            <w:rPr>
              <w:rFonts w:ascii="Arial" w:eastAsia="현대산스 Text" w:hAnsi="Arial" w:cs="Arial"/>
              <w:sz w:val="16"/>
              <w:szCs w:val="16"/>
            </w:rPr>
          </w:pPr>
          <w:r w:rsidRPr="00887CB6">
            <w:rPr>
              <w:rFonts w:ascii="Arial" w:eastAsia="현대산스 Text" w:hAnsi="Arial" w:cs="Arial"/>
              <w:sz w:val="16"/>
              <w:szCs w:val="16"/>
            </w:rPr>
            <w:t>www.hyundai.news/eu</w:t>
          </w:r>
        </w:p>
      </w:tc>
    </w:tr>
  </w:tbl>
  <w:p w14:paraId="4E7D7E68" w14:textId="77777777" w:rsidR="00E14E48" w:rsidRPr="00887CB6" w:rsidRDefault="00E14E48">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553D6" w14:textId="77777777" w:rsidR="00D72F0C" w:rsidRDefault="00D72F0C" w:rsidP="005A1CC5">
      <w:pPr>
        <w:spacing w:after="0" w:line="240" w:lineRule="auto"/>
      </w:pPr>
      <w:r>
        <w:separator/>
      </w:r>
    </w:p>
  </w:footnote>
  <w:footnote w:type="continuationSeparator" w:id="0">
    <w:p w14:paraId="6D50155C" w14:textId="77777777" w:rsidR="00D72F0C" w:rsidRDefault="00D72F0C"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24728" w14:textId="77777777" w:rsidR="00E14E48" w:rsidRPr="00562F8D" w:rsidRDefault="00E14E48">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1C2FC888" wp14:editId="702CD0CF">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6190" behindDoc="1" locked="0" layoutInCell="1" allowOverlap="1" wp14:anchorId="02539960" wp14:editId="5C2FBB3C">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229E7"/>
    <w:rsid w:val="00042218"/>
    <w:rsid w:val="00045CF2"/>
    <w:rsid w:val="0005072C"/>
    <w:rsid w:val="00066753"/>
    <w:rsid w:val="0008237A"/>
    <w:rsid w:val="00082FED"/>
    <w:rsid w:val="000A38A0"/>
    <w:rsid w:val="000C6FE1"/>
    <w:rsid w:val="000D4F66"/>
    <w:rsid w:val="00144735"/>
    <w:rsid w:val="001651B3"/>
    <w:rsid w:val="00190B4B"/>
    <w:rsid w:val="0029126C"/>
    <w:rsid w:val="002B6000"/>
    <w:rsid w:val="002E41A6"/>
    <w:rsid w:val="00330A80"/>
    <w:rsid w:val="00344993"/>
    <w:rsid w:val="0035753E"/>
    <w:rsid w:val="00380284"/>
    <w:rsid w:val="003D6799"/>
    <w:rsid w:val="003E5AAC"/>
    <w:rsid w:val="0043131E"/>
    <w:rsid w:val="0046358A"/>
    <w:rsid w:val="004E3F35"/>
    <w:rsid w:val="004F7B3D"/>
    <w:rsid w:val="005429E6"/>
    <w:rsid w:val="0055324B"/>
    <w:rsid w:val="005535E7"/>
    <w:rsid w:val="00562F8D"/>
    <w:rsid w:val="005A1CC5"/>
    <w:rsid w:val="005D27FF"/>
    <w:rsid w:val="005E26E2"/>
    <w:rsid w:val="005E72C1"/>
    <w:rsid w:val="005E7371"/>
    <w:rsid w:val="00621D22"/>
    <w:rsid w:val="006B2C4C"/>
    <w:rsid w:val="006C3333"/>
    <w:rsid w:val="006C4060"/>
    <w:rsid w:val="00700B37"/>
    <w:rsid w:val="007226A1"/>
    <w:rsid w:val="007654A2"/>
    <w:rsid w:val="00812F58"/>
    <w:rsid w:val="00813589"/>
    <w:rsid w:val="00880385"/>
    <w:rsid w:val="00887CB6"/>
    <w:rsid w:val="00890E5F"/>
    <w:rsid w:val="008E2730"/>
    <w:rsid w:val="008E3085"/>
    <w:rsid w:val="009007D3"/>
    <w:rsid w:val="009326B2"/>
    <w:rsid w:val="009D2ECD"/>
    <w:rsid w:val="009E20D2"/>
    <w:rsid w:val="00A3045D"/>
    <w:rsid w:val="00A50FEC"/>
    <w:rsid w:val="00A76D1E"/>
    <w:rsid w:val="00B31B30"/>
    <w:rsid w:val="00B46CE5"/>
    <w:rsid w:val="00BD0989"/>
    <w:rsid w:val="00BF76D5"/>
    <w:rsid w:val="00C2440E"/>
    <w:rsid w:val="00C57A83"/>
    <w:rsid w:val="00CA712D"/>
    <w:rsid w:val="00CB64CF"/>
    <w:rsid w:val="00CE3B6F"/>
    <w:rsid w:val="00D15921"/>
    <w:rsid w:val="00D72927"/>
    <w:rsid w:val="00D72F0C"/>
    <w:rsid w:val="00D94019"/>
    <w:rsid w:val="00E14E48"/>
    <w:rsid w:val="00E432C0"/>
    <w:rsid w:val="00E62370"/>
    <w:rsid w:val="00E756B5"/>
    <w:rsid w:val="00EB7C37"/>
    <w:rsid w:val="00ED6FB2"/>
    <w:rsid w:val="00F14ECC"/>
    <w:rsid w:val="00F337FD"/>
    <w:rsid w:val="00F64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539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7654A2"/>
    <w:rPr>
      <w:sz w:val="16"/>
      <w:szCs w:val="16"/>
    </w:rPr>
  </w:style>
  <w:style w:type="paragraph" w:styleId="CommentText">
    <w:name w:val="annotation text"/>
    <w:basedOn w:val="Normal"/>
    <w:link w:val="CommentTextChar"/>
    <w:uiPriority w:val="99"/>
    <w:semiHidden/>
    <w:unhideWhenUsed/>
    <w:rsid w:val="007654A2"/>
    <w:pPr>
      <w:spacing w:line="240" w:lineRule="auto"/>
    </w:pPr>
    <w:rPr>
      <w:szCs w:val="20"/>
    </w:rPr>
  </w:style>
  <w:style w:type="character" w:customStyle="1" w:styleId="CommentTextChar">
    <w:name w:val="Comment Text Char"/>
    <w:basedOn w:val="DefaultParagraphFont"/>
    <w:link w:val="CommentText"/>
    <w:uiPriority w:val="99"/>
    <w:semiHidden/>
    <w:rsid w:val="007654A2"/>
    <w:rPr>
      <w:szCs w:val="20"/>
    </w:rPr>
  </w:style>
  <w:style w:type="paragraph" w:styleId="CommentSubject">
    <w:name w:val="annotation subject"/>
    <w:basedOn w:val="CommentText"/>
    <w:next w:val="CommentText"/>
    <w:link w:val="CommentSubjectChar"/>
    <w:uiPriority w:val="99"/>
    <w:semiHidden/>
    <w:unhideWhenUsed/>
    <w:rsid w:val="007654A2"/>
    <w:rPr>
      <w:b/>
      <w:bCs/>
    </w:rPr>
  </w:style>
  <w:style w:type="character" w:customStyle="1" w:styleId="CommentSubjectChar">
    <w:name w:val="Comment Subject Char"/>
    <w:basedOn w:val="CommentTextChar"/>
    <w:link w:val="CommentSubject"/>
    <w:uiPriority w:val="99"/>
    <w:semiHidden/>
    <w:rsid w:val="007654A2"/>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tabs>
        <w:tab w:val="center" w:pos="4513"/>
        <w:tab w:val="right" w:pos="9026"/>
      </w:tabs>
      <w:snapToGrid w:val="0"/>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tabs>
        <w:tab w:val="center" w:pos="4513"/>
        <w:tab w:val="right" w:pos="9026"/>
      </w:tabs>
      <w:snapToGrid w:val="0"/>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character" w:styleId="CommentReference">
    <w:name w:val="annotation reference"/>
    <w:basedOn w:val="DefaultParagraphFont"/>
    <w:uiPriority w:val="99"/>
    <w:semiHidden/>
    <w:unhideWhenUsed/>
    <w:rsid w:val="007654A2"/>
    <w:rPr>
      <w:sz w:val="16"/>
      <w:szCs w:val="16"/>
    </w:rPr>
  </w:style>
  <w:style w:type="paragraph" w:styleId="CommentText">
    <w:name w:val="annotation text"/>
    <w:basedOn w:val="Normal"/>
    <w:link w:val="CommentTextChar"/>
    <w:uiPriority w:val="99"/>
    <w:semiHidden/>
    <w:unhideWhenUsed/>
    <w:rsid w:val="007654A2"/>
    <w:pPr>
      <w:spacing w:line="240" w:lineRule="auto"/>
    </w:pPr>
    <w:rPr>
      <w:szCs w:val="20"/>
    </w:rPr>
  </w:style>
  <w:style w:type="character" w:customStyle="1" w:styleId="CommentTextChar">
    <w:name w:val="Comment Text Char"/>
    <w:basedOn w:val="DefaultParagraphFont"/>
    <w:link w:val="CommentText"/>
    <w:uiPriority w:val="99"/>
    <w:semiHidden/>
    <w:rsid w:val="007654A2"/>
    <w:rPr>
      <w:szCs w:val="20"/>
    </w:rPr>
  </w:style>
  <w:style w:type="paragraph" w:styleId="CommentSubject">
    <w:name w:val="annotation subject"/>
    <w:basedOn w:val="CommentText"/>
    <w:next w:val="CommentText"/>
    <w:link w:val="CommentSubjectChar"/>
    <w:uiPriority w:val="99"/>
    <w:semiHidden/>
    <w:unhideWhenUsed/>
    <w:rsid w:val="007654A2"/>
    <w:rPr>
      <w:b/>
      <w:bCs/>
    </w:rPr>
  </w:style>
  <w:style w:type="character" w:customStyle="1" w:styleId="CommentSubjectChar">
    <w:name w:val="Comment Subject Char"/>
    <w:basedOn w:val="CommentTextChar"/>
    <w:link w:val="CommentSubject"/>
    <w:uiPriority w:val="99"/>
    <w:semiHidden/>
    <w:rsid w:val="007654A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anenergypartnership.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stagram.com/hyundaine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yundai.news/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8CCA-32B9-44A0-B6D8-AD9CE86E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AA6D1ECA.dotm</Template>
  <TotalTime>1</TotalTime>
  <Pages>2</Pages>
  <Words>956</Words>
  <Characters>5071</Characters>
  <Application>Microsoft Office Word</Application>
  <DocSecurity>4</DocSecurity>
  <Lines>42</Lines>
  <Paragraphs>12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Omnicom</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Morten Brusletto</cp:lastModifiedBy>
  <cp:revision>2</cp:revision>
  <cp:lastPrinted>2016-11-03T12:55:00Z</cp:lastPrinted>
  <dcterms:created xsi:type="dcterms:W3CDTF">2016-11-22T15:40:00Z</dcterms:created>
  <dcterms:modified xsi:type="dcterms:W3CDTF">2016-11-22T15:40:00Z</dcterms:modified>
</cp:coreProperties>
</file>