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E8" w:rsidRDefault="00C21379" w:rsidP="00CB5310">
      <w:pPr>
        <w:rPr>
          <w:rFonts w:ascii="Arial" w:hAnsi="Arial" w:cs="Arial"/>
          <w:sz w:val="28"/>
          <w:szCs w:val="28"/>
        </w:rPr>
      </w:pPr>
      <w:bookmarkStart w:id="0" w:name="Text"/>
      <w:r>
        <w:rPr>
          <w:rFonts w:ascii="Arial" w:hAnsi="Arial" w:cs="Arial"/>
          <w:sz w:val="28"/>
          <w:szCs w:val="28"/>
        </w:rPr>
        <w:t>Sprung auf den Chefsessel</w:t>
      </w:r>
    </w:p>
    <w:p w:rsidR="009D5F5A" w:rsidRDefault="009D5F5A" w:rsidP="009D31E8">
      <w:pPr>
        <w:rPr>
          <w:rFonts w:ascii="Arial" w:hAnsi="Arial" w:cs="Arial"/>
          <w:sz w:val="28"/>
          <w:szCs w:val="28"/>
        </w:rPr>
      </w:pPr>
    </w:p>
    <w:p w:rsidR="009D31E8" w:rsidRPr="009D31E8" w:rsidRDefault="00C21379" w:rsidP="009D31E8">
      <w:pPr>
        <w:rPr>
          <w:rFonts w:ascii="Arial" w:hAnsi="Arial" w:cs="Arial"/>
          <w:i/>
        </w:rPr>
      </w:pPr>
      <w:r>
        <w:rPr>
          <w:rFonts w:ascii="Arial" w:hAnsi="Arial" w:cs="Arial"/>
          <w:i/>
        </w:rPr>
        <w:t>Karrieren in der Immobilienbranche werden akademischer und fachspezifischer</w:t>
      </w:r>
      <w:r w:rsidR="003765BF">
        <w:rPr>
          <w:rFonts w:ascii="Arial" w:hAnsi="Arial" w:cs="Arial"/>
          <w:i/>
        </w:rPr>
        <w:t>.</w:t>
      </w:r>
      <w:r w:rsidR="00097FAC">
        <w:rPr>
          <w:rFonts w:ascii="Arial" w:hAnsi="Arial" w:cs="Arial"/>
          <w:i/>
        </w:rPr>
        <w:t xml:space="preserve"> </w:t>
      </w:r>
    </w:p>
    <w:p w:rsidR="009D31E8" w:rsidRPr="009D31E8" w:rsidRDefault="009D31E8" w:rsidP="00422A05">
      <w:pPr>
        <w:rPr>
          <w:rFonts w:ascii="Arial" w:hAnsi="Arial" w:cs="Arial"/>
          <w:i/>
        </w:rPr>
      </w:pPr>
    </w:p>
    <w:p w:rsidR="00E11393" w:rsidRPr="00BB5DED" w:rsidRDefault="00C42E5C" w:rsidP="00E11393">
      <w:pPr>
        <w:rPr>
          <w:rFonts w:ascii="Arial" w:hAnsi="Arial" w:cs="Arial"/>
          <w:sz w:val="22"/>
          <w:szCs w:val="22"/>
        </w:rPr>
      </w:pPr>
      <w:r>
        <w:rPr>
          <w:rFonts w:ascii="Arial" w:hAnsi="Arial" w:cs="Arial"/>
          <w:sz w:val="22"/>
          <w:szCs w:val="22"/>
        </w:rPr>
        <w:t xml:space="preserve">Köln, </w:t>
      </w:r>
      <w:r w:rsidR="00E11393">
        <w:rPr>
          <w:rFonts w:ascii="Arial" w:hAnsi="Arial" w:cs="Arial"/>
          <w:sz w:val="22"/>
          <w:szCs w:val="22"/>
        </w:rPr>
        <w:t>13. April</w:t>
      </w:r>
      <w:r w:rsidR="006F304A">
        <w:rPr>
          <w:rFonts w:ascii="Arial" w:hAnsi="Arial" w:cs="Arial"/>
          <w:sz w:val="22"/>
          <w:szCs w:val="22"/>
        </w:rPr>
        <w:t xml:space="preserve"> 2015</w:t>
      </w:r>
      <w:r w:rsidR="00E63931">
        <w:rPr>
          <w:rFonts w:ascii="Arial" w:hAnsi="Arial" w:cs="Arial"/>
          <w:sz w:val="22"/>
          <w:szCs w:val="22"/>
        </w:rPr>
        <w:t xml:space="preserve"> </w:t>
      </w:r>
      <w:r w:rsidR="00A168A1">
        <w:rPr>
          <w:rFonts w:ascii="Arial" w:hAnsi="Arial" w:cs="Arial"/>
          <w:sz w:val="22"/>
          <w:szCs w:val="22"/>
        </w:rPr>
        <w:t>–</w:t>
      </w:r>
      <w:r w:rsidR="000165B9">
        <w:rPr>
          <w:rFonts w:ascii="Arial" w:hAnsi="Arial" w:cs="Arial"/>
          <w:sz w:val="22"/>
          <w:szCs w:val="22"/>
        </w:rPr>
        <w:t xml:space="preserve"> </w:t>
      </w:r>
      <w:r w:rsidR="00E11393" w:rsidRPr="00E11393">
        <w:rPr>
          <w:rFonts w:ascii="Arial" w:hAnsi="Arial" w:cs="Arial"/>
          <w:sz w:val="22"/>
          <w:szCs w:val="22"/>
        </w:rPr>
        <w:t>Der Weg in die Chefetage von</w:t>
      </w:r>
      <w:r w:rsidR="00BB5DED">
        <w:rPr>
          <w:rFonts w:ascii="Arial" w:hAnsi="Arial" w:cs="Arial"/>
          <w:sz w:val="22"/>
          <w:szCs w:val="22"/>
        </w:rPr>
        <w:t xml:space="preserve"> </w:t>
      </w:r>
      <w:r w:rsidR="00E11393" w:rsidRPr="00BB5DED">
        <w:rPr>
          <w:rFonts w:ascii="Arial" w:hAnsi="Arial" w:cs="Arial"/>
          <w:sz w:val="22"/>
          <w:szCs w:val="22"/>
        </w:rPr>
        <w:t>Immobilienunternehmen wird sich grundlegend verändern. Das liegt unter anderem daran, dass es seit rund 15 Jahren immobilienspezifische Studiengänge gibt. Das Fachmagazin immobilienmanager legt in seiner aktuellen Ausgabe 4-2015, die am 13. April erscheint, den Schwerpunkt auf die Frage: „Wie werde ich CEO?“</w:t>
      </w:r>
    </w:p>
    <w:p w:rsidR="00E11393" w:rsidRPr="00BB5DED" w:rsidRDefault="00E11393" w:rsidP="00E11393">
      <w:pPr>
        <w:rPr>
          <w:rFonts w:ascii="Arial" w:hAnsi="Arial" w:cs="Arial"/>
          <w:sz w:val="22"/>
          <w:szCs w:val="22"/>
        </w:rPr>
      </w:pPr>
    </w:p>
    <w:p w:rsidR="00E11393" w:rsidRPr="00BB5DED" w:rsidRDefault="00E11393" w:rsidP="00E11393">
      <w:pPr>
        <w:rPr>
          <w:rFonts w:ascii="Arial" w:hAnsi="Arial" w:cs="Arial"/>
          <w:sz w:val="22"/>
          <w:szCs w:val="22"/>
        </w:rPr>
      </w:pPr>
      <w:r w:rsidRPr="00BB5DED">
        <w:rPr>
          <w:rFonts w:ascii="Arial" w:hAnsi="Arial" w:cs="Arial"/>
          <w:sz w:val="22"/>
          <w:szCs w:val="22"/>
        </w:rPr>
        <w:t>Top-Karrieren in der Immobilienwirtschaft nahmen bisher nicht zwingend an renommierten Universitäten ihren Ausgang. Eine Untersuchung der Karrierewege von Geschäftsführern ergab, dass sie ihr Studium an Universitäten quer durch die Republik absolvierten – im Gegensatz zu den Führungskräften anderer Branchen. Die meisten von ihnen sind Wirtschaftswissenschafter – ohne immobilienwirtschaftlichen Schwerpunkt – gefolgt von Ingenieuren und Juristen. Auch Auslandserfahrung zählte früher nicht sehr viel: 60 Prozent der Geschäftsführer waren weder während des Studiums noch in den ersten drei Berufsjahren im Ausland.</w:t>
      </w:r>
    </w:p>
    <w:p w:rsidR="00E11393" w:rsidRPr="00BB5DED" w:rsidRDefault="00E11393" w:rsidP="00E11393">
      <w:pPr>
        <w:rPr>
          <w:rFonts w:ascii="Arial" w:hAnsi="Arial" w:cs="Arial"/>
          <w:sz w:val="22"/>
          <w:szCs w:val="22"/>
        </w:rPr>
      </w:pPr>
    </w:p>
    <w:p w:rsidR="00E11393" w:rsidRPr="00BB5DED" w:rsidRDefault="00E11393" w:rsidP="00E11393">
      <w:pPr>
        <w:rPr>
          <w:rFonts w:ascii="Arial" w:hAnsi="Arial" w:cs="Arial"/>
          <w:sz w:val="22"/>
          <w:szCs w:val="22"/>
        </w:rPr>
      </w:pPr>
      <w:r w:rsidRPr="00BB5DED">
        <w:rPr>
          <w:rFonts w:ascii="Arial" w:hAnsi="Arial" w:cs="Arial"/>
          <w:sz w:val="22"/>
          <w:szCs w:val="22"/>
        </w:rPr>
        <w:t>In Zukunft wird das anders aussehen. Die Wahl der Universität und die immobilienwirtschaftliche Ausrichtung des Studiums werden eine deutlich größere Rolle spielen. Auch die Zahl der Geschäftsführer ohne akademischen Titel wird künftig sicher gegen Null gehen.</w:t>
      </w:r>
    </w:p>
    <w:p w:rsidR="00E11393" w:rsidRPr="00BB5DED" w:rsidRDefault="00E11393" w:rsidP="00E11393">
      <w:pPr>
        <w:rPr>
          <w:rFonts w:ascii="Arial" w:hAnsi="Arial" w:cs="Arial"/>
          <w:sz w:val="22"/>
          <w:szCs w:val="22"/>
        </w:rPr>
      </w:pPr>
    </w:p>
    <w:p w:rsidR="00E11393" w:rsidRPr="00BB5DED" w:rsidRDefault="00E11393" w:rsidP="00E11393">
      <w:pPr>
        <w:rPr>
          <w:rFonts w:ascii="Arial" w:hAnsi="Arial" w:cs="Arial"/>
          <w:sz w:val="22"/>
          <w:szCs w:val="22"/>
        </w:rPr>
      </w:pPr>
      <w:r w:rsidRPr="00BB5DED">
        <w:rPr>
          <w:rFonts w:ascii="Arial" w:hAnsi="Arial" w:cs="Arial"/>
          <w:sz w:val="22"/>
          <w:szCs w:val="22"/>
        </w:rPr>
        <w:t xml:space="preserve">Bei der Frage nach der Spezialisierung lautet der Rat von Headhuntern: Am besten ist es, als Spezialist seines Gebiets einzusteigen und sich im Laufe der Karriere zum Generalisten zu entwickeln. Und wenn man dann einmal eine Leitungsfunktion erreicht hat, sollte der Sprung auf den  Chefsessel bald gelingen: Die heutigen CEOs hatten vor ihrem Amtseintritt durchschnittlich 1,58 Führungspositionen inne. </w:t>
      </w:r>
    </w:p>
    <w:p w:rsidR="00E11393" w:rsidRPr="00BB5DED" w:rsidRDefault="00E11393" w:rsidP="00E11393">
      <w:pPr>
        <w:rPr>
          <w:rFonts w:ascii="Arial" w:hAnsi="Arial" w:cs="Arial"/>
          <w:sz w:val="22"/>
          <w:szCs w:val="22"/>
        </w:rPr>
      </w:pPr>
    </w:p>
    <w:p w:rsidR="00BB5DED" w:rsidRPr="003351B3" w:rsidRDefault="00E11393" w:rsidP="00BB5DED">
      <w:pPr>
        <w:rPr>
          <w:rFonts w:ascii="Arial" w:hAnsi="Arial" w:cs="Arial"/>
          <w:sz w:val="22"/>
          <w:szCs w:val="22"/>
        </w:rPr>
      </w:pPr>
      <w:r w:rsidRPr="00BB5DED">
        <w:rPr>
          <w:rFonts w:ascii="Arial" w:hAnsi="Arial" w:cs="Arial"/>
          <w:sz w:val="22"/>
          <w:szCs w:val="22"/>
        </w:rPr>
        <w:t xml:space="preserve">Die aktuelle Ausgabe von immobilienmanager enthält weitere Karrieretipps und Untersuchungen zu heutigen Berufseinsteigern. </w:t>
      </w:r>
      <w:r w:rsidR="00BB5DED">
        <w:rPr>
          <w:rFonts w:ascii="Arial" w:hAnsi="Arial" w:cs="Arial"/>
          <w:sz w:val="22"/>
          <w:szCs w:val="22"/>
        </w:rPr>
        <w:br/>
      </w:r>
      <w:r w:rsidRPr="00BB5DED">
        <w:rPr>
          <w:rFonts w:ascii="Arial" w:hAnsi="Arial" w:cs="Arial"/>
          <w:sz w:val="22"/>
          <w:szCs w:val="22"/>
        </w:rPr>
        <w:t>Sie</w:t>
      </w:r>
      <w:r>
        <w:rPr>
          <w:rFonts w:ascii="Arial" w:hAnsi="Arial" w:cs="Arial"/>
          <w:sz w:val="22"/>
          <w:szCs w:val="22"/>
        </w:rPr>
        <w:t xml:space="preserve"> erscheint ab dem 13. April </w:t>
      </w:r>
      <w:r w:rsidR="006F304A">
        <w:rPr>
          <w:rFonts w:ascii="Arial" w:hAnsi="Arial" w:cs="Arial"/>
          <w:sz w:val="22"/>
          <w:szCs w:val="22"/>
        </w:rPr>
        <w:t>onlin</w:t>
      </w:r>
      <w:r w:rsidR="0098607A">
        <w:rPr>
          <w:rFonts w:ascii="Arial" w:hAnsi="Arial" w:cs="Arial"/>
          <w:sz w:val="22"/>
          <w:szCs w:val="22"/>
        </w:rPr>
        <w:t xml:space="preserve">e und </w:t>
      </w:r>
      <w:r w:rsidR="00422A05">
        <w:rPr>
          <w:rFonts w:ascii="Arial" w:hAnsi="Arial" w:cs="Arial"/>
          <w:sz w:val="22"/>
          <w:szCs w:val="22"/>
        </w:rPr>
        <w:t xml:space="preserve">als Printausgabe. </w:t>
      </w:r>
      <w:r w:rsidR="00BB5DED">
        <w:rPr>
          <w:rFonts w:ascii="Arial" w:hAnsi="Arial" w:cs="Arial"/>
          <w:sz w:val="22"/>
          <w:szCs w:val="22"/>
        </w:rPr>
        <w:br/>
      </w:r>
      <w:r w:rsidR="00BB5DED" w:rsidRPr="003351B3">
        <w:rPr>
          <w:rFonts w:ascii="Arial" w:hAnsi="Arial" w:cs="Arial"/>
          <w:sz w:val="22"/>
          <w:szCs w:val="22"/>
        </w:rPr>
        <w:t xml:space="preserve">Das eMagazine ist unter </w:t>
      </w:r>
      <w:hyperlink r:id="rId8" w:history="1">
        <w:r w:rsidR="00BB5DED" w:rsidRPr="003351B3">
          <w:rPr>
            <w:rStyle w:val="Hyperlink"/>
            <w:rFonts w:ascii="Arial" w:hAnsi="Arial" w:cs="Arial"/>
            <w:color w:val="auto"/>
            <w:sz w:val="22"/>
            <w:szCs w:val="22"/>
          </w:rPr>
          <w:t>www.immobilienmanager.de/immobilienmanager/emagazine.html</w:t>
        </w:r>
      </w:hyperlink>
      <w:r w:rsidR="00BB5DED" w:rsidRPr="003351B3">
        <w:rPr>
          <w:rFonts w:ascii="Arial" w:hAnsi="Arial" w:cs="Arial"/>
          <w:sz w:val="22"/>
          <w:szCs w:val="22"/>
        </w:rPr>
        <w:t xml:space="preserve"> zu finden,</w:t>
      </w:r>
      <w:r w:rsidR="00BB5DED" w:rsidRPr="003351B3">
        <w:t xml:space="preserve"> </w:t>
      </w:r>
      <w:r w:rsidR="00BB5DED" w:rsidRPr="003351B3">
        <w:rPr>
          <w:rFonts w:ascii="Arial" w:hAnsi="Arial" w:cs="Arial"/>
          <w:sz w:val="22"/>
          <w:szCs w:val="22"/>
        </w:rPr>
        <w:t>die App für iPhone und iPad gibt es im App-Store.</w:t>
      </w:r>
    </w:p>
    <w:p w:rsidR="00CB5310" w:rsidRDefault="00CB5310" w:rsidP="00CB5310">
      <w:pPr>
        <w:rPr>
          <w:rFonts w:ascii="Arial" w:hAnsi="Arial" w:cs="Arial"/>
          <w:sz w:val="22"/>
          <w:szCs w:val="22"/>
        </w:rPr>
      </w:pPr>
    </w:p>
    <w:p w:rsidR="00CB5310" w:rsidRDefault="00CB5310" w:rsidP="00CB5310">
      <w:pPr>
        <w:rPr>
          <w:rFonts w:ascii="RM Myriad" w:hAnsi="RM Myriad"/>
          <w:b/>
          <w:sz w:val="22"/>
          <w:szCs w:val="22"/>
        </w:rPr>
      </w:pPr>
    </w:p>
    <w:p w:rsidR="00CB5310" w:rsidRPr="00BB5DED" w:rsidRDefault="00CB5310" w:rsidP="00CB5310">
      <w:pPr>
        <w:spacing w:line="360" w:lineRule="auto"/>
        <w:ind w:right="28"/>
        <w:rPr>
          <w:rFonts w:ascii="Arial" w:hAnsi="Arial" w:cs="Arial"/>
        </w:rPr>
      </w:pPr>
      <w:r w:rsidRPr="00BB5DED">
        <w:rPr>
          <w:rFonts w:ascii="Arial" w:hAnsi="Arial" w:cs="Arial"/>
          <w:sz w:val="22"/>
          <w:szCs w:val="22"/>
        </w:rPr>
        <w:t>Kontakt: Christof Hardebusch, Chefredakteur</w:t>
      </w:r>
      <w:r w:rsidR="008D0478" w:rsidRPr="00BB5DED">
        <w:rPr>
          <w:rFonts w:ascii="Arial" w:hAnsi="Arial" w:cs="Arial"/>
          <w:sz w:val="22"/>
          <w:szCs w:val="22"/>
        </w:rPr>
        <w:t xml:space="preserve"> </w:t>
      </w:r>
      <w:r w:rsidRPr="00BB5DED">
        <w:rPr>
          <w:rFonts w:ascii="Arial" w:hAnsi="Arial" w:cs="Arial"/>
          <w:sz w:val="22"/>
          <w:szCs w:val="22"/>
        </w:rPr>
        <w:t>immobilienmanager,</w:t>
      </w:r>
    </w:p>
    <w:p w:rsidR="00CB5310" w:rsidRPr="00BB5DED" w:rsidRDefault="00CB5310" w:rsidP="00CB5310">
      <w:pPr>
        <w:spacing w:line="360" w:lineRule="auto"/>
        <w:ind w:right="28"/>
        <w:rPr>
          <w:rFonts w:ascii="Arial" w:hAnsi="Arial" w:cs="Arial"/>
        </w:rPr>
      </w:pPr>
      <w:r w:rsidRPr="00BB5DED">
        <w:rPr>
          <w:rFonts w:ascii="Arial" w:hAnsi="Arial" w:cs="Arial"/>
          <w:sz w:val="22"/>
          <w:szCs w:val="22"/>
        </w:rPr>
        <w:t>Immobilien Manager Verlag IMV GmbH &amp; Co. KG, Stolberger Str. 84,</w:t>
      </w:r>
    </w:p>
    <w:p w:rsidR="00CB5310" w:rsidRPr="00D5664F" w:rsidRDefault="00CB5310" w:rsidP="00CB5310">
      <w:pPr>
        <w:spacing w:line="360" w:lineRule="auto"/>
        <w:ind w:right="28"/>
        <w:rPr>
          <w:rFonts w:ascii="Arial" w:hAnsi="Arial" w:cs="Arial"/>
        </w:rPr>
      </w:pPr>
      <w:r w:rsidRPr="00D5664F">
        <w:rPr>
          <w:rFonts w:ascii="Arial" w:hAnsi="Arial" w:cs="Arial"/>
          <w:sz w:val="22"/>
          <w:szCs w:val="22"/>
        </w:rPr>
        <w:t>50933 Köln, Telefon: 0221 5497-138, Telefax: 0221 5497-6138</w:t>
      </w:r>
    </w:p>
    <w:p w:rsidR="00CB5310" w:rsidRPr="00D5664F" w:rsidRDefault="00CB5310" w:rsidP="00CB5310">
      <w:pPr>
        <w:rPr>
          <w:rStyle w:val="Hyperlink"/>
          <w:rFonts w:ascii="Arial" w:hAnsi="Arial" w:cs="Arial"/>
          <w:color w:val="auto"/>
          <w:sz w:val="22"/>
          <w:szCs w:val="22"/>
          <w:u w:val="none"/>
        </w:rPr>
      </w:pPr>
      <w:r w:rsidRPr="00D5664F">
        <w:rPr>
          <w:rFonts w:ascii="Arial" w:hAnsi="Arial" w:cs="Arial"/>
          <w:sz w:val="22"/>
          <w:szCs w:val="22"/>
        </w:rPr>
        <w:t xml:space="preserve">E-Mail: </w:t>
      </w:r>
      <w:hyperlink r:id="rId9" w:tooltip="mailto:c.hardebusch@immobilienmanager.de" w:history="1">
        <w:r w:rsidRPr="00D5664F">
          <w:rPr>
            <w:rStyle w:val="Hyperlink"/>
            <w:rFonts w:ascii="Arial" w:hAnsi="Arial" w:cs="Arial"/>
            <w:color w:val="auto"/>
            <w:sz w:val="22"/>
            <w:szCs w:val="22"/>
            <w:u w:val="none"/>
          </w:rPr>
          <w:t>c.hardebusch@immobilienmanager.de</w:t>
        </w:r>
      </w:hyperlink>
    </w:p>
    <w:p w:rsidR="00C33CF6" w:rsidRPr="00D5664F" w:rsidRDefault="00C33CF6" w:rsidP="00CB5310">
      <w:pPr>
        <w:rPr>
          <w:rFonts w:ascii="Arial" w:hAnsi="Arial" w:cs="Arial"/>
          <w:sz w:val="22"/>
          <w:szCs w:val="22"/>
        </w:rPr>
      </w:pPr>
    </w:p>
    <w:p w:rsidR="00CB5310" w:rsidRPr="00D5664F" w:rsidRDefault="00CB5310" w:rsidP="00CB5310">
      <w:pPr>
        <w:rPr>
          <w:rFonts w:ascii="Arial" w:hAnsi="Arial" w:cs="Arial"/>
          <w:sz w:val="22"/>
          <w:szCs w:val="22"/>
        </w:rPr>
      </w:pPr>
    </w:p>
    <w:p w:rsidR="00CB5310" w:rsidRPr="00D5664F" w:rsidRDefault="00CB5310" w:rsidP="00CB5310">
      <w:pPr>
        <w:rPr>
          <w:rFonts w:ascii="Arial" w:hAnsi="Arial" w:cs="Arial"/>
          <w:sz w:val="20"/>
          <w:szCs w:val="20"/>
        </w:rPr>
      </w:pPr>
      <w:bookmarkStart w:id="1" w:name="Unterschrift"/>
      <w:r w:rsidRPr="00D5664F">
        <w:rPr>
          <w:rFonts w:ascii="Arial" w:hAnsi="Arial" w:cs="Arial"/>
          <w:sz w:val="20"/>
          <w:szCs w:val="20"/>
        </w:rPr>
        <w:t>Die Fachzeitschrift</w:t>
      </w:r>
      <w:r w:rsidR="008D0478" w:rsidRPr="00D5664F">
        <w:rPr>
          <w:rFonts w:ascii="Arial" w:hAnsi="Arial" w:cs="Arial"/>
          <w:sz w:val="20"/>
          <w:szCs w:val="20"/>
        </w:rPr>
        <w:t xml:space="preserve"> </w:t>
      </w:r>
      <w:r w:rsidRPr="00D5664F">
        <w:rPr>
          <w:rFonts w:ascii="Arial" w:hAnsi="Arial" w:cs="Arial"/>
          <w:sz w:val="20"/>
          <w:szCs w:val="20"/>
        </w:rPr>
        <w:t>immobilienmanager:</w:t>
      </w:r>
    </w:p>
    <w:p w:rsidR="00CB5310" w:rsidRPr="00D5664F" w:rsidRDefault="00CB5310" w:rsidP="00CB5310">
      <w:pPr>
        <w:rPr>
          <w:rStyle w:val="Hyperlink"/>
          <w:rFonts w:ascii="Arial" w:hAnsi="Arial" w:cs="Arial"/>
          <w:color w:val="auto"/>
          <w:sz w:val="18"/>
          <w:szCs w:val="18"/>
          <w:u w:val="none"/>
        </w:rPr>
      </w:pPr>
      <w:r w:rsidRPr="00D5664F">
        <w:rPr>
          <w:rFonts w:ascii="Arial" w:hAnsi="Arial" w:cs="Arial"/>
          <w:sz w:val="20"/>
          <w:szCs w:val="20"/>
        </w:rPr>
        <w:t>D</w:t>
      </w:r>
      <w:r w:rsidRPr="00D5664F">
        <w:rPr>
          <w:rFonts w:ascii="Arial" w:hAnsi="Arial" w:cs="Arial"/>
          <w:sz w:val="18"/>
          <w:szCs w:val="18"/>
        </w:rPr>
        <w:t>as Magazin für Entscheider in der Immobilienbranche erscheint seit 1991 zehn Mal im Jahr.</w:t>
      </w:r>
      <w:r w:rsidR="00792761" w:rsidRPr="00D5664F">
        <w:rPr>
          <w:rFonts w:ascii="Arial" w:hAnsi="Arial" w:cs="Arial"/>
          <w:sz w:val="18"/>
          <w:szCs w:val="18"/>
        </w:rPr>
        <w:t xml:space="preserve"> </w:t>
      </w:r>
      <w:r w:rsidRPr="00D5664F">
        <w:rPr>
          <w:rFonts w:ascii="Arial" w:hAnsi="Arial" w:cs="Arial"/>
          <w:sz w:val="18"/>
          <w:szCs w:val="18"/>
        </w:rPr>
        <w:t>Ergänzt wird das Angebot durch Editionen und Special-Beilagen mit regionalen oder thematischen Schwerpunkten. Der Preis für ein Jahre</w:t>
      </w:r>
      <w:r w:rsidR="002652D2" w:rsidRPr="00D5664F">
        <w:rPr>
          <w:rFonts w:ascii="Arial" w:hAnsi="Arial" w:cs="Arial"/>
          <w:sz w:val="18"/>
          <w:szCs w:val="18"/>
        </w:rPr>
        <w:t xml:space="preserve">sabonnement im Inland beträgt </w:t>
      </w:r>
      <w:r w:rsidR="008A6F44">
        <w:rPr>
          <w:rFonts w:ascii="Arial" w:hAnsi="Arial" w:cs="Arial"/>
          <w:sz w:val="18"/>
          <w:szCs w:val="18"/>
        </w:rPr>
        <w:br/>
      </w:r>
      <w:bookmarkStart w:id="2" w:name="_GoBack"/>
      <w:bookmarkEnd w:id="2"/>
      <w:r w:rsidR="002652D2" w:rsidRPr="00D5664F">
        <w:rPr>
          <w:rFonts w:ascii="Arial" w:hAnsi="Arial" w:cs="Arial"/>
          <w:sz w:val="18"/>
          <w:szCs w:val="18"/>
        </w:rPr>
        <w:t>1</w:t>
      </w:r>
      <w:r w:rsidR="000D35A6" w:rsidRPr="00D5664F">
        <w:rPr>
          <w:rFonts w:ascii="Arial" w:hAnsi="Arial" w:cs="Arial"/>
          <w:sz w:val="18"/>
          <w:szCs w:val="18"/>
        </w:rPr>
        <w:t>6</w:t>
      </w:r>
      <w:r w:rsidR="001569B3" w:rsidRPr="00D5664F">
        <w:rPr>
          <w:rFonts w:ascii="Arial" w:hAnsi="Arial" w:cs="Arial"/>
          <w:sz w:val="18"/>
          <w:szCs w:val="18"/>
        </w:rPr>
        <w:t>9</w:t>
      </w:r>
      <w:r w:rsidR="00B6645C">
        <w:rPr>
          <w:rFonts w:ascii="Arial" w:hAnsi="Arial" w:cs="Arial"/>
          <w:sz w:val="18"/>
          <w:szCs w:val="18"/>
        </w:rPr>
        <w:t xml:space="preserve"> Euro inkl. MwS</w:t>
      </w:r>
      <w:r w:rsidRPr="00D5664F">
        <w:rPr>
          <w:rFonts w:ascii="Arial" w:hAnsi="Arial" w:cs="Arial"/>
          <w:sz w:val="18"/>
          <w:szCs w:val="18"/>
        </w:rPr>
        <w:t>t. und Versand.</w:t>
      </w:r>
      <w:r w:rsidR="00D5664F" w:rsidRPr="00D5664F">
        <w:rPr>
          <w:rFonts w:ascii="Arial" w:hAnsi="Arial" w:cs="Arial"/>
          <w:sz w:val="18"/>
          <w:szCs w:val="18"/>
        </w:rPr>
        <w:t xml:space="preserve"> </w:t>
      </w:r>
      <w:r w:rsidR="00D5664F" w:rsidRPr="00D5664F">
        <w:rPr>
          <w:rFonts w:ascii="Arial" w:hAnsi="Arial" w:cs="Arial"/>
          <w:sz w:val="18"/>
          <w:szCs w:val="18"/>
        </w:rPr>
        <w:br/>
      </w:r>
      <w:r w:rsidRPr="00D5664F">
        <w:rPr>
          <w:rFonts w:ascii="Arial" w:hAnsi="Arial" w:cs="Arial"/>
          <w:sz w:val="18"/>
          <w:szCs w:val="18"/>
        </w:rPr>
        <w:t xml:space="preserve">Bestellhotline: Telefon: 0221-5497-169, E-Mail: </w:t>
      </w:r>
      <w:hyperlink r:id="rId10" w:tooltip="mailto:service@immobilienmanager.de" w:history="1">
        <w:r w:rsidRPr="00D5664F">
          <w:rPr>
            <w:rStyle w:val="Hyperlink"/>
            <w:rFonts w:ascii="Arial" w:hAnsi="Arial" w:cs="Arial"/>
            <w:color w:val="auto"/>
            <w:sz w:val="18"/>
            <w:szCs w:val="18"/>
            <w:u w:val="none"/>
          </w:rPr>
          <w:t>service@immobilienmanager.de</w:t>
        </w:r>
      </w:hyperlink>
      <w:bookmarkEnd w:id="0"/>
      <w:bookmarkEnd w:id="1"/>
    </w:p>
    <w:p w:rsidR="00587E4C" w:rsidRPr="00D5664F" w:rsidRDefault="00587E4C" w:rsidP="00CB5310">
      <w:pPr>
        <w:rPr>
          <w:rStyle w:val="Hyperlink"/>
          <w:rFonts w:ascii="Arial" w:hAnsi="Arial" w:cs="Arial"/>
          <w:color w:val="auto"/>
          <w:sz w:val="18"/>
          <w:szCs w:val="18"/>
          <w:u w:val="none"/>
        </w:rPr>
      </w:pPr>
    </w:p>
    <w:sectPr w:rsidR="00587E4C" w:rsidRPr="00D5664F" w:rsidSect="00873D27">
      <w:headerReference w:type="default" r:id="rId11"/>
      <w:footerReference w:type="default" r:id="rId12"/>
      <w:headerReference w:type="first" r:id="rId13"/>
      <w:footerReference w:type="first" r:id="rId14"/>
      <w:pgSz w:w="11906" w:h="16838" w:code="9"/>
      <w:pgMar w:top="3286" w:right="3119" w:bottom="2892" w:left="1531" w:header="652" w:footer="13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9F" w:rsidRDefault="009E479F">
      <w:r>
        <w:separator/>
      </w:r>
    </w:p>
  </w:endnote>
  <w:endnote w:type="continuationSeparator" w:id="0">
    <w:p w:rsidR="009E479F" w:rsidRDefault="009E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RM Myriad">
    <w:altName w:val="Times New Roman"/>
    <w:panose1 w:val="00000000000000000000"/>
    <w:charset w:val="00"/>
    <w:family w:val="auto"/>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45" w:rsidRPr="0021464A" w:rsidRDefault="004E7B45" w:rsidP="00767465">
    <w:pPr>
      <w:pStyle w:val="Fuzeile"/>
      <w:tabs>
        <w:tab w:val="clear" w:pos="4536"/>
        <w:tab w:val="clear" w:pos="9072"/>
      </w:tabs>
      <w:rPr>
        <w:sz w:val="20"/>
        <w:szCs w:val="20"/>
      </w:rPr>
    </w:pPr>
    <w:bookmarkStart w:id="6" w:name="EmailRestlicheSeiten"/>
    <w:bookmarkEnd w:id="6"/>
  </w:p>
  <w:p w:rsidR="004E7B45" w:rsidRPr="0021464A" w:rsidRDefault="004E7B45" w:rsidP="00092ADE">
    <w:pPr>
      <w:pStyle w:val="Fuzeile"/>
      <w:tabs>
        <w:tab w:val="clear" w:pos="4536"/>
        <w:tab w:val="clear" w:pos="9072"/>
        <w:tab w:val="right" w:pos="-57"/>
        <w:tab w:val="left" w:pos="0"/>
      </w:tabs>
      <w:ind w:left="-1418"/>
      <w:rPr>
        <w:rFonts w:ascii="Arial" w:hAnsi="Arial" w:cs="Arial"/>
        <w:sz w:val="12"/>
        <w:szCs w:val="12"/>
      </w:rPr>
    </w:pPr>
  </w:p>
  <w:p w:rsidR="004E7B45" w:rsidRPr="0021464A" w:rsidRDefault="004E7B45" w:rsidP="00A537C1">
    <w:pPr>
      <w:pStyle w:val="Fuzeile"/>
      <w:tabs>
        <w:tab w:val="clear" w:pos="4536"/>
        <w:tab w:val="clear" w:pos="9072"/>
        <w:tab w:val="left" w:pos="0"/>
      </w:tabs>
      <w:rPr>
        <w:sz w:val="20"/>
        <w:szCs w:val="20"/>
      </w:rPr>
    </w:pPr>
    <w:bookmarkStart w:id="7" w:name="TelefonRestlicheSeiten"/>
    <w:bookmarkEnd w:id="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45" w:rsidRPr="0021464A" w:rsidRDefault="004E7B45" w:rsidP="00B90739">
    <w:pPr>
      <w:pStyle w:val="Fuzeile"/>
      <w:tabs>
        <w:tab w:val="clear" w:pos="4536"/>
        <w:tab w:val="clear" w:pos="9072"/>
        <w:tab w:val="right" w:pos="-57"/>
        <w:tab w:val="left" w:pos="0"/>
      </w:tabs>
      <w:ind w:left="-1418"/>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9F" w:rsidRDefault="009E479F">
      <w:r>
        <w:separator/>
      </w:r>
    </w:p>
  </w:footnote>
  <w:footnote w:type="continuationSeparator" w:id="0">
    <w:p w:rsidR="009E479F" w:rsidRDefault="009E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45" w:rsidRPr="005747B8" w:rsidRDefault="004E7B45"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3" w:name="OhneErsteSeite"/>
    <w:r w:rsidR="004F1048">
      <w:rPr>
        <w:sz w:val="20"/>
        <w:szCs w:val="20"/>
      </w:rPr>
      <w:instrText>@OhneErsteSeite@8113</w:instrText>
    </w:r>
    <w:bookmarkEnd w:id="3"/>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4E7B45" w:rsidRDefault="004E7B45" w:rsidP="001727BF">
    <w:pPr>
      <w:pStyle w:val="Kopfzeile"/>
      <w:spacing w:after="1760"/>
      <w:rPr>
        <w:sz w:val="20"/>
        <w:szCs w:val="20"/>
      </w:rPr>
    </w:pPr>
  </w:p>
  <w:bookmarkStart w:id="4" w:name="SeiteNummerFolgeSeite"/>
  <w:p w:rsidR="004E7B45" w:rsidRPr="007166F1" w:rsidRDefault="004E7B45"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8A6F44">
      <w:rPr>
        <w:rStyle w:val="Seitenzahl"/>
        <w:noProof/>
        <w:sz w:val="20"/>
        <w:szCs w:val="20"/>
      </w:rPr>
      <w:t>2</w:t>
    </w:r>
    <w:r w:rsidRPr="007166F1">
      <w:rPr>
        <w:rStyle w:val="Seitenzahl"/>
        <w:sz w:val="20"/>
        <w:szCs w:val="20"/>
      </w:rPr>
      <w:fldChar w:fldCharType="end"/>
    </w:r>
    <w:bookmarkEnd w:id="4"/>
  </w:p>
  <w:bookmarkStart w:id="5" w:name="DatumFolgeSeite"/>
  <w:p w:rsidR="004E7B45" w:rsidRPr="007166F1" w:rsidRDefault="004E7B45"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B6645C">
      <w:rPr>
        <w:rStyle w:val="Seitenzahl"/>
        <w:noProof/>
        <w:sz w:val="20"/>
        <w:szCs w:val="20"/>
      </w:rPr>
      <w:t>9. April 2015</w:t>
    </w:r>
    <w:r w:rsidRPr="007166F1">
      <w:rPr>
        <w:rStyle w:val="Seitenzahl"/>
        <w:sz w:val="20"/>
        <w:szCs w:val="20"/>
      </w:rPr>
      <w:fldChar w:fldCharType="end"/>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45" w:rsidRDefault="004E7B45"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8" w:name="AusgabeArt"/>
    <w:r w:rsidR="004F1048">
      <w:rPr>
        <w:sz w:val="20"/>
        <w:szCs w:val="20"/>
      </w:rPr>
      <w:instrText>@Ausgabeart@5</w:instrText>
    </w:r>
    <w:bookmarkEnd w:id="8"/>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4E7B45" w:rsidRPr="005747B8" w:rsidRDefault="004E7B45"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9" w:name="PrintCode1"/>
    <w:r w:rsidR="004F1048">
      <w:rPr>
        <w:sz w:val="20"/>
        <w:szCs w:val="20"/>
      </w:rPr>
      <w:instrText>@ErsteSeite@8023</w:instrText>
    </w:r>
    <w:bookmarkEnd w:id="9"/>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4E7B45" w:rsidRPr="005747B8" w:rsidRDefault="004E7B45" w:rsidP="00AA0FB5">
    <w:pPr>
      <w:pStyle w:val="Kopfzeile"/>
      <w:spacing w:after="1760"/>
      <w:rPr>
        <w:sz w:val="20"/>
        <w:szCs w:val="20"/>
      </w:rPr>
    </w:pPr>
    <w:r w:rsidRPr="005747B8">
      <w:rPr>
        <w:sz w:val="20"/>
        <w:szCs w:val="20"/>
      </w:rPr>
      <w:fldChar w:fldCharType="begin"/>
    </w:r>
    <w:r w:rsidRPr="005747B8">
      <w:rPr>
        <w:sz w:val="20"/>
        <w:szCs w:val="20"/>
      </w:rPr>
      <w:instrText xml:space="preserve"> PRINT </w:instrText>
    </w:r>
    <w:bookmarkStart w:id="10" w:name="PrintCode2"/>
    <w:r w:rsidR="004F1048">
      <w:rPr>
        <w:sz w:val="20"/>
        <w:szCs w:val="20"/>
      </w:rPr>
      <w:instrText>@FolgeSeiten@8113</w:instrText>
    </w:r>
    <w:bookmarkEnd w:id="10"/>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10"/>
    <w:rsid w:val="0000260F"/>
    <w:rsid w:val="00002E96"/>
    <w:rsid w:val="00004D6A"/>
    <w:rsid w:val="000165B9"/>
    <w:rsid w:val="000300D7"/>
    <w:rsid w:val="000304F9"/>
    <w:rsid w:val="00030E40"/>
    <w:rsid w:val="0003662D"/>
    <w:rsid w:val="00040A6A"/>
    <w:rsid w:val="00041D1E"/>
    <w:rsid w:val="00043C76"/>
    <w:rsid w:val="00056767"/>
    <w:rsid w:val="00057623"/>
    <w:rsid w:val="00062A1D"/>
    <w:rsid w:val="00062F0D"/>
    <w:rsid w:val="00063805"/>
    <w:rsid w:val="00071DFA"/>
    <w:rsid w:val="00085AD8"/>
    <w:rsid w:val="00087E2C"/>
    <w:rsid w:val="00090986"/>
    <w:rsid w:val="00092ADE"/>
    <w:rsid w:val="00094F18"/>
    <w:rsid w:val="0009794B"/>
    <w:rsid w:val="00097FAC"/>
    <w:rsid w:val="000A2D67"/>
    <w:rsid w:val="000A3F3A"/>
    <w:rsid w:val="000A5500"/>
    <w:rsid w:val="000A642A"/>
    <w:rsid w:val="000A777B"/>
    <w:rsid w:val="000B4790"/>
    <w:rsid w:val="000C2CEC"/>
    <w:rsid w:val="000C5459"/>
    <w:rsid w:val="000C696C"/>
    <w:rsid w:val="000D35A6"/>
    <w:rsid w:val="000D60DF"/>
    <w:rsid w:val="000E0CE3"/>
    <w:rsid w:val="000E5661"/>
    <w:rsid w:val="000F6438"/>
    <w:rsid w:val="000F6BF1"/>
    <w:rsid w:val="0011200E"/>
    <w:rsid w:val="00115E63"/>
    <w:rsid w:val="00122132"/>
    <w:rsid w:val="00126C4F"/>
    <w:rsid w:val="0012797F"/>
    <w:rsid w:val="001412C4"/>
    <w:rsid w:val="0014330D"/>
    <w:rsid w:val="00145425"/>
    <w:rsid w:val="00152B62"/>
    <w:rsid w:val="0015366A"/>
    <w:rsid w:val="001569B3"/>
    <w:rsid w:val="001618F6"/>
    <w:rsid w:val="00167FCF"/>
    <w:rsid w:val="001727BF"/>
    <w:rsid w:val="00172EFC"/>
    <w:rsid w:val="001752A0"/>
    <w:rsid w:val="00183F3F"/>
    <w:rsid w:val="00186A36"/>
    <w:rsid w:val="00186F00"/>
    <w:rsid w:val="0018766D"/>
    <w:rsid w:val="00187764"/>
    <w:rsid w:val="00194E54"/>
    <w:rsid w:val="00196C96"/>
    <w:rsid w:val="001A6FB0"/>
    <w:rsid w:val="001C5F81"/>
    <w:rsid w:val="001C6F23"/>
    <w:rsid w:val="001D12C2"/>
    <w:rsid w:val="001D20FE"/>
    <w:rsid w:val="001D508E"/>
    <w:rsid w:val="001E0B69"/>
    <w:rsid w:val="001E3055"/>
    <w:rsid w:val="001F1080"/>
    <w:rsid w:val="001F220A"/>
    <w:rsid w:val="001F3D8B"/>
    <w:rsid w:val="001F3EC3"/>
    <w:rsid w:val="001F57F2"/>
    <w:rsid w:val="00204574"/>
    <w:rsid w:val="0021464A"/>
    <w:rsid w:val="00225434"/>
    <w:rsid w:val="00251F34"/>
    <w:rsid w:val="0025473B"/>
    <w:rsid w:val="002549E0"/>
    <w:rsid w:val="00261F26"/>
    <w:rsid w:val="00262442"/>
    <w:rsid w:val="0026383B"/>
    <w:rsid w:val="002652D2"/>
    <w:rsid w:val="00274A2A"/>
    <w:rsid w:val="00277080"/>
    <w:rsid w:val="00282A8B"/>
    <w:rsid w:val="0028776C"/>
    <w:rsid w:val="00294D58"/>
    <w:rsid w:val="00295770"/>
    <w:rsid w:val="00297C6C"/>
    <w:rsid w:val="002A2685"/>
    <w:rsid w:val="002A57F1"/>
    <w:rsid w:val="002B07BB"/>
    <w:rsid w:val="002B2FF4"/>
    <w:rsid w:val="002B6868"/>
    <w:rsid w:val="002B7B7E"/>
    <w:rsid w:val="002C6314"/>
    <w:rsid w:val="002C77E7"/>
    <w:rsid w:val="002E533C"/>
    <w:rsid w:val="002E6313"/>
    <w:rsid w:val="002F0CD3"/>
    <w:rsid w:val="002F538E"/>
    <w:rsid w:val="00301C65"/>
    <w:rsid w:val="00306B8D"/>
    <w:rsid w:val="0030775F"/>
    <w:rsid w:val="00310B9D"/>
    <w:rsid w:val="00310D69"/>
    <w:rsid w:val="00311099"/>
    <w:rsid w:val="00320380"/>
    <w:rsid w:val="0033511F"/>
    <w:rsid w:val="00337416"/>
    <w:rsid w:val="003409B3"/>
    <w:rsid w:val="00346DAC"/>
    <w:rsid w:val="00347FF7"/>
    <w:rsid w:val="0035048B"/>
    <w:rsid w:val="00351570"/>
    <w:rsid w:val="00354AA1"/>
    <w:rsid w:val="003565A6"/>
    <w:rsid w:val="003618E2"/>
    <w:rsid w:val="003640FE"/>
    <w:rsid w:val="00367D33"/>
    <w:rsid w:val="00375158"/>
    <w:rsid w:val="003765BF"/>
    <w:rsid w:val="00376AC3"/>
    <w:rsid w:val="00383E01"/>
    <w:rsid w:val="00385C31"/>
    <w:rsid w:val="00391C25"/>
    <w:rsid w:val="00393947"/>
    <w:rsid w:val="003A0569"/>
    <w:rsid w:val="003A5068"/>
    <w:rsid w:val="003A773F"/>
    <w:rsid w:val="003C1F13"/>
    <w:rsid w:val="003C2703"/>
    <w:rsid w:val="003C374B"/>
    <w:rsid w:val="003C6890"/>
    <w:rsid w:val="003C714E"/>
    <w:rsid w:val="003C79E5"/>
    <w:rsid w:val="003D2FD0"/>
    <w:rsid w:val="003D4F7C"/>
    <w:rsid w:val="003D7740"/>
    <w:rsid w:val="003E45E8"/>
    <w:rsid w:val="003E6919"/>
    <w:rsid w:val="003F2322"/>
    <w:rsid w:val="003F2F81"/>
    <w:rsid w:val="003F6CEE"/>
    <w:rsid w:val="003F749B"/>
    <w:rsid w:val="003F7C7E"/>
    <w:rsid w:val="0040291A"/>
    <w:rsid w:val="00410620"/>
    <w:rsid w:val="00412F17"/>
    <w:rsid w:val="004147FB"/>
    <w:rsid w:val="00422A05"/>
    <w:rsid w:val="004267BB"/>
    <w:rsid w:val="00426AA8"/>
    <w:rsid w:val="0042793A"/>
    <w:rsid w:val="00435CC1"/>
    <w:rsid w:val="00437893"/>
    <w:rsid w:val="00446D0B"/>
    <w:rsid w:val="004509DD"/>
    <w:rsid w:val="004557B0"/>
    <w:rsid w:val="00465E18"/>
    <w:rsid w:val="00466687"/>
    <w:rsid w:val="004777C4"/>
    <w:rsid w:val="00482BE7"/>
    <w:rsid w:val="00494737"/>
    <w:rsid w:val="004B0EE3"/>
    <w:rsid w:val="004B6073"/>
    <w:rsid w:val="004C0AA7"/>
    <w:rsid w:val="004D0735"/>
    <w:rsid w:val="004D1764"/>
    <w:rsid w:val="004D6AB0"/>
    <w:rsid w:val="004E05E6"/>
    <w:rsid w:val="004E408A"/>
    <w:rsid w:val="004E7B45"/>
    <w:rsid w:val="004F1048"/>
    <w:rsid w:val="004F64EE"/>
    <w:rsid w:val="00500D06"/>
    <w:rsid w:val="00506FD3"/>
    <w:rsid w:val="00517005"/>
    <w:rsid w:val="00527536"/>
    <w:rsid w:val="00533C8B"/>
    <w:rsid w:val="005469B0"/>
    <w:rsid w:val="00547163"/>
    <w:rsid w:val="00550631"/>
    <w:rsid w:val="00551B77"/>
    <w:rsid w:val="00563CC5"/>
    <w:rsid w:val="00566E3E"/>
    <w:rsid w:val="00567576"/>
    <w:rsid w:val="00570498"/>
    <w:rsid w:val="00571A84"/>
    <w:rsid w:val="00572CF5"/>
    <w:rsid w:val="005747B8"/>
    <w:rsid w:val="005753DF"/>
    <w:rsid w:val="005826E2"/>
    <w:rsid w:val="00586EE4"/>
    <w:rsid w:val="00587E4C"/>
    <w:rsid w:val="005A0A61"/>
    <w:rsid w:val="005A7821"/>
    <w:rsid w:val="005B179E"/>
    <w:rsid w:val="005B7AEB"/>
    <w:rsid w:val="005C1A82"/>
    <w:rsid w:val="005C4A82"/>
    <w:rsid w:val="005C6FED"/>
    <w:rsid w:val="005D1F20"/>
    <w:rsid w:val="005D4AC6"/>
    <w:rsid w:val="005E15B9"/>
    <w:rsid w:val="005E4AA2"/>
    <w:rsid w:val="005F0CCE"/>
    <w:rsid w:val="006068D8"/>
    <w:rsid w:val="006153CB"/>
    <w:rsid w:val="00616430"/>
    <w:rsid w:val="00621DEC"/>
    <w:rsid w:val="00631369"/>
    <w:rsid w:val="006341D1"/>
    <w:rsid w:val="00635601"/>
    <w:rsid w:val="006366BD"/>
    <w:rsid w:val="0064249E"/>
    <w:rsid w:val="00647108"/>
    <w:rsid w:val="00652EF8"/>
    <w:rsid w:val="0065651E"/>
    <w:rsid w:val="00663CF0"/>
    <w:rsid w:val="00664598"/>
    <w:rsid w:val="00670744"/>
    <w:rsid w:val="00671CAA"/>
    <w:rsid w:val="00672395"/>
    <w:rsid w:val="00677E94"/>
    <w:rsid w:val="0068297B"/>
    <w:rsid w:val="0068625E"/>
    <w:rsid w:val="006944EB"/>
    <w:rsid w:val="006C22BC"/>
    <w:rsid w:val="006C503C"/>
    <w:rsid w:val="006C5A0E"/>
    <w:rsid w:val="006D044A"/>
    <w:rsid w:val="006D2467"/>
    <w:rsid w:val="006F304A"/>
    <w:rsid w:val="006F37E8"/>
    <w:rsid w:val="0070114C"/>
    <w:rsid w:val="00707DDC"/>
    <w:rsid w:val="00707ED8"/>
    <w:rsid w:val="00715EEA"/>
    <w:rsid w:val="007166F1"/>
    <w:rsid w:val="00727819"/>
    <w:rsid w:val="00734E40"/>
    <w:rsid w:val="0073592C"/>
    <w:rsid w:val="0074040C"/>
    <w:rsid w:val="00746AD5"/>
    <w:rsid w:val="0075216D"/>
    <w:rsid w:val="0076316C"/>
    <w:rsid w:val="00765735"/>
    <w:rsid w:val="00767465"/>
    <w:rsid w:val="007674E3"/>
    <w:rsid w:val="00775448"/>
    <w:rsid w:val="007867D2"/>
    <w:rsid w:val="00792761"/>
    <w:rsid w:val="00792CAE"/>
    <w:rsid w:val="0079480F"/>
    <w:rsid w:val="007969AA"/>
    <w:rsid w:val="007A18E9"/>
    <w:rsid w:val="007A283C"/>
    <w:rsid w:val="007A2D25"/>
    <w:rsid w:val="007A6041"/>
    <w:rsid w:val="007B047B"/>
    <w:rsid w:val="007B09BF"/>
    <w:rsid w:val="007B09FA"/>
    <w:rsid w:val="007B43B5"/>
    <w:rsid w:val="007B740D"/>
    <w:rsid w:val="007D0A9A"/>
    <w:rsid w:val="007E0DFA"/>
    <w:rsid w:val="007F1849"/>
    <w:rsid w:val="007F1D5F"/>
    <w:rsid w:val="007F6062"/>
    <w:rsid w:val="007F65D2"/>
    <w:rsid w:val="00800B9D"/>
    <w:rsid w:val="008073B0"/>
    <w:rsid w:val="008139B9"/>
    <w:rsid w:val="00814AD2"/>
    <w:rsid w:val="0082344B"/>
    <w:rsid w:val="0084341A"/>
    <w:rsid w:val="00852AF9"/>
    <w:rsid w:val="0085656A"/>
    <w:rsid w:val="00860907"/>
    <w:rsid w:val="008734F5"/>
    <w:rsid w:val="00873D27"/>
    <w:rsid w:val="00880AEC"/>
    <w:rsid w:val="00881454"/>
    <w:rsid w:val="0088291B"/>
    <w:rsid w:val="00887A44"/>
    <w:rsid w:val="00890470"/>
    <w:rsid w:val="008A2B1E"/>
    <w:rsid w:val="008A6F44"/>
    <w:rsid w:val="008B3C13"/>
    <w:rsid w:val="008B4B7F"/>
    <w:rsid w:val="008B5052"/>
    <w:rsid w:val="008B7D3B"/>
    <w:rsid w:val="008D0478"/>
    <w:rsid w:val="008D6B84"/>
    <w:rsid w:val="008D6CA7"/>
    <w:rsid w:val="008E0F9E"/>
    <w:rsid w:val="008E2873"/>
    <w:rsid w:val="008E6B07"/>
    <w:rsid w:val="008F088D"/>
    <w:rsid w:val="008F1316"/>
    <w:rsid w:val="00901257"/>
    <w:rsid w:val="00904069"/>
    <w:rsid w:val="00906AFB"/>
    <w:rsid w:val="00910905"/>
    <w:rsid w:val="009130B7"/>
    <w:rsid w:val="00920C3B"/>
    <w:rsid w:val="00924636"/>
    <w:rsid w:val="00933CD1"/>
    <w:rsid w:val="00941441"/>
    <w:rsid w:val="009421DC"/>
    <w:rsid w:val="009436AC"/>
    <w:rsid w:val="0094737D"/>
    <w:rsid w:val="00947FE8"/>
    <w:rsid w:val="0095159B"/>
    <w:rsid w:val="0095277E"/>
    <w:rsid w:val="009579AB"/>
    <w:rsid w:val="009608A3"/>
    <w:rsid w:val="00963C2C"/>
    <w:rsid w:val="00964E9C"/>
    <w:rsid w:val="00977449"/>
    <w:rsid w:val="0098084E"/>
    <w:rsid w:val="0098607A"/>
    <w:rsid w:val="009877A3"/>
    <w:rsid w:val="009A781D"/>
    <w:rsid w:val="009B3D8F"/>
    <w:rsid w:val="009C1BAC"/>
    <w:rsid w:val="009C63AD"/>
    <w:rsid w:val="009D31E8"/>
    <w:rsid w:val="009D4F57"/>
    <w:rsid w:val="009D5F5A"/>
    <w:rsid w:val="009D6E57"/>
    <w:rsid w:val="009E278E"/>
    <w:rsid w:val="009E479F"/>
    <w:rsid w:val="009E5159"/>
    <w:rsid w:val="009F5707"/>
    <w:rsid w:val="009F57A8"/>
    <w:rsid w:val="00A124B2"/>
    <w:rsid w:val="00A168A1"/>
    <w:rsid w:val="00A23138"/>
    <w:rsid w:val="00A443CA"/>
    <w:rsid w:val="00A44894"/>
    <w:rsid w:val="00A5354D"/>
    <w:rsid w:val="00A537C1"/>
    <w:rsid w:val="00A61D0E"/>
    <w:rsid w:val="00A7148B"/>
    <w:rsid w:val="00A77551"/>
    <w:rsid w:val="00A862EF"/>
    <w:rsid w:val="00A86773"/>
    <w:rsid w:val="00A93BF1"/>
    <w:rsid w:val="00A94231"/>
    <w:rsid w:val="00AA04AB"/>
    <w:rsid w:val="00AA0FB5"/>
    <w:rsid w:val="00AB1756"/>
    <w:rsid w:val="00AB19EC"/>
    <w:rsid w:val="00AB3151"/>
    <w:rsid w:val="00AC46DC"/>
    <w:rsid w:val="00AC494C"/>
    <w:rsid w:val="00AE661E"/>
    <w:rsid w:val="00AF5979"/>
    <w:rsid w:val="00AF7F88"/>
    <w:rsid w:val="00B02F97"/>
    <w:rsid w:val="00B05B68"/>
    <w:rsid w:val="00B25492"/>
    <w:rsid w:val="00B25CF0"/>
    <w:rsid w:val="00B34AA0"/>
    <w:rsid w:val="00B34EA7"/>
    <w:rsid w:val="00B404A3"/>
    <w:rsid w:val="00B409F5"/>
    <w:rsid w:val="00B42F11"/>
    <w:rsid w:val="00B47D6F"/>
    <w:rsid w:val="00B62AFE"/>
    <w:rsid w:val="00B6645C"/>
    <w:rsid w:val="00B7587D"/>
    <w:rsid w:val="00B82A38"/>
    <w:rsid w:val="00B83BCA"/>
    <w:rsid w:val="00B8426D"/>
    <w:rsid w:val="00B86BE8"/>
    <w:rsid w:val="00B877CF"/>
    <w:rsid w:val="00B9016B"/>
    <w:rsid w:val="00B90739"/>
    <w:rsid w:val="00BA3D2D"/>
    <w:rsid w:val="00BA4CD6"/>
    <w:rsid w:val="00BA5AF4"/>
    <w:rsid w:val="00BB361F"/>
    <w:rsid w:val="00BB5DED"/>
    <w:rsid w:val="00BC3444"/>
    <w:rsid w:val="00BC4CD5"/>
    <w:rsid w:val="00BD53F6"/>
    <w:rsid w:val="00BD65FE"/>
    <w:rsid w:val="00BD674E"/>
    <w:rsid w:val="00BE44CB"/>
    <w:rsid w:val="00BE6EBC"/>
    <w:rsid w:val="00BF2D65"/>
    <w:rsid w:val="00C00336"/>
    <w:rsid w:val="00C012C2"/>
    <w:rsid w:val="00C014D3"/>
    <w:rsid w:val="00C02720"/>
    <w:rsid w:val="00C13A22"/>
    <w:rsid w:val="00C16C88"/>
    <w:rsid w:val="00C21379"/>
    <w:rsid w:val="00C33CF6"/>
    <w:rsid w:val="00C34BEE"/>
    <w:rsid w:val="00C36996"/>
    <w:rsid w:val="00C36E59"/>
    <w:rsid w:val="00C42E5C"/>
    <w:rsid w:val="00C45A53"/>
    <w:rsid w:val="00C46658"/>
    <w:rsid w:val="00C64634"/>
    <w:rsid w:val="00C64DB9"/>
    <w:rsid w:val="00C71C5F"/>
    <w:rsid w:val="00C7509A"/>
    <w:rsid w:val="00C76364"/>
    <w:rsid w:val="00C76D1C"/>
    <w:rsid w:val="00C7705B"/>
    <w:rsid w:val="00C837FB"/>
    <w:rsid w:val="00C94FC4"/>
    <w:rsid w:val="00CA0D94"/>
    <w:rsid w:val="00CB11B1"/>
    <w:rsid w:val="00CB2163"/>
    <w:rsid w:val="00CB5310"/>
    <w:rsid w:val="00CC0021"/>
    <w:rsid w:val="00CC12BD"/>
    <w:rsid w:val="00CC7852"/>
    <w:rsid w:val="00CD5302"/>
    <w:rsid w:val="00CD641C"/>
    <w:rsid w:val="00CD703A"/>
    <w:rsid w:val="00CE54DD"/>
    <w:rsid w:val="00CF2169"/>
    <w:rsid w:val="00CF58C8"/>
    <w:rsid w:val="00D04046"/>
    <w:rsid w:val="00D2264D"/>
    <w:rsid w:val="00D30700"/>
    <w:rsid w:val="00D41590"/>
    <w:rsid w:val="00D42A13"/>
    <w:rsid w:val="00D54509"/>
    <w:rsid w:val="00D5664F"/>
    <w:rsid w:val="00D65240"/>
    <w:rsid w:val="00D71C09"/>
    <w:rsid w:val="00D86C0C"/>
    <w:rsid w:val="00D87882"/>
    <w:rsid w:val="00D91E06"/>
    <w:rsid w:val="00D9705A"/>
    <w:rsid w:val="00DA0F56"/>
    <w:rsid w:val="00DA69B1"/>
    <w:rsid w:val="00DA7952"/>
    <w:rsid w:val="00DD09F0"/>
    <w:rsid w:val="00DD18A1"/>
    <w:rsid w:val="00DD42C6"/>
    <w:rsid w:val="00DD6A40"/>
    <w:rsid w:val="00DE2937"/>
    <w:rsid w:val="00DE736D"/>
    <w:rsid w:val="00DF1BC0"/>
    <w:rsid w:val="00E01D72"/>
    <w:rsid w:val="00E102F9"/>
    <w:rsid w:val="00E106E3"/>
    <w:rsid w:val="00E11393"/>
    <w:rsid w:val="00E1611B"/>
    <w:rsid w:val="00E209CD"/>
    <w:rsid w:val="00E325E5"/>
    <w:rsid w:val="00E34684"/>
    <w:rsid w:val="00E35216"/>
    <w:rsid w:val="00E36B0A"/>
    <w:rsid w:val="00E53641"/>
    <w:rsid w:val="00E5370C"/>
    <w:rsid w:val="00E53A9D"/>
    <w:rsid w:val="00E570A1"/>
    <w:rsid w:val="00E603C0"/>
    <w:rsid w:val="00E60B42"/>
    <w:rsid w:val="00E6122A"/>
    <w:rsid w:val="00E63931"/>
    <w:rsid w:val="00E718BA"/>
    <w:rsid w:val="00E73CF5"/>
    <w:rsid w:val="00E945C1"/>
    <w:rsid w:val="00EC252C"/>
    <w:rsid w:val="00EC55F2"/>
    <w:rsid w:val="00ED1C78"/>
    <w:rsid w:val="00ED2317"/>
    <w:rsid w:val="00ED3528"/>
    <w:rsid w:val="00ED4D1B"/>
    <w:rsid w:val="00EE118F"/>
    <w:rsid w:val="00EE2AF2"/>
    <w:rsid w:val="00EE3FF9"/>
    <w:rsid w:val="00EF5C4A"/>
    <w:rsid w:val="00F04D6D"/>
    <w:rsid w:val="00F12340"/>
    <w:rsid w:val="00F12D70"/>
    <w:rsid w:val="00F1459D"/>
    <w:rsid w:val="00F34D4A"/>
    <w:rsid w:val="00F3658A"/>
    <w:rsid w:val="00F36B5F"/>
    <w:rsid w:val="00F36B76"/>
    <w:rsid w:val="00F40E27"/>
    <w:rsid w:val="00F429B3"/>
    <w:rsid w:val="00F45D17"/>
    <w:rsid w:val="00F5142C"/>
    <w:rsid w:val="00F5512D"/>
    <w:rsid w:val="00F62CF1"/>
    <w:rsid w:val="00F639DD"/>
    <w:rsid w:val="00F6622F"/>
    <w:rsid w:val="00F7697E"/>
    <w:rsid w:val="00F77B2A"/>
    <w:rsid w:val="00F92219"/>
    <w:rsid w:val="00FA5B5E"/>
    <w:rsid w:val="00FA6173"/>
    <w:rsid w:val="00FC095B"/>
    <w:rsid w:val="00FC2425"/>
    <w:rsid w:val="00FD64CF"/>
    <w:rsid w:val="00FE1630"/>
    <w:rsid w:val="00FF6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ms">
    <w:name w:val="ms"/>
    <w:basedOn w:val="Standard"/>
    <w:rsid w:val="00CB5310"/>
    <w:pPr>
      <w:spacing w:line="320" w:lineRule="atLeast"/>
    </w:pPr>
    <w:rPr>
      <w:rFonts w:ascii="Arial" w:hAnsi="Arial" w:cs="Arial"/>
    </w:rPr>
  </w:style>
  <w:style w:type="character" w:styleId="Kommentarzeichen">
    <w:name w:val="annotation reference"/>
    <w:basedOn w:val="Absatz-Standardschriftart"/>
    <w:rsid w:val="00571A84"/>
    <w:rPr>
      <w:sz w:val="16"/>
      <w:szCs w:val="16"/>
    </w:rPr>
  </w:style>
  <w:style w:type="paragraph" w:styleId="Kommentartext">
    <w:name w:val="annotation text"/>
    <w:basedOn w:val="Standard"/>
    <w:link w:val="KommentartextZchn"/>
    <w:rsid w:val="00571A84"/>
    <w:rPr>
      <w:sz w:val="20"/>
      <w:szCs w:val="20"/>
    </w:rPr>
  </w:style>
  <w:style w:type="character" w:customStyle="1" w:styleId="KommentartextZchn">
    <w:name w:val="Kommentartext Zchn"/>
    <w:basedOn w:val="Absatz-Standardschriftart"/>
    <w:link w:val="Kommentartext"/>
    <w:rsid w:val="00571A84"/>
  </w:style>
  <w:style w:type="paragraph" w:styleId="Kommentarthema">
    <w:name w:val="annotation subject"/>
    <w:basedOn w:val="Kommentartext"/>
    <w:next w:val="Kommentartext"/>
    <w:link w:val="KommentarthemaZchn"/>
    <w:rsid w:val="00571A84"/>
    <w:rPr>
      <w:b/>
      <w:bCs/>
    </w:rPr>
  </w:style>
  <w:style w:type="character" w:customStyle="1" w:styleId="KommentarthemaZchn">
    <w:name w:val="Kommentarthema Zchn"/>
    <w:basedOn w:val="KommentartextZchn"/>
    <w:link w:val="Kommentarthema"/>
    <w:rsid w:val="00571A84"/>
    <w:rPr>
      <w:b/>
      <w:bCs/>
    </w:rPr>
  </w:style>
  <w:style w:type="character" w:styleId="BesuchterHyperlink">
    <w:name w:val="FollowedHyperlink"/>
    <w:basedOn w:val="Absatz-Standardschriftart"/>
    <w:rsid w:val="004C0A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customStyle="1" w:styleId="ms">
    <w:name w:val="ms"/>
    <w:basedOn w:val="Standard"/>
    <w:rsid w:val="00CB5310"/>
    <w:pPr>
      <w:spacing w:line="320" w:lineRule="atLeast"/>
    </w:pPr>
    <w:rPr>
      <w:rFonts w:ascii="Arial" w:hAnsi="Arial" w:cs="Arial"/>
    </w:rPr>
  </w:style>
  <w:style w:type="character" w:styleId="Kommentarzeichen">
    <w:name w:val="annotation reference"/>
    <w:basedOn w:val="Absatz-Standardschriftart"/>
    <w:rsid w:val="00571A84"/>
    <w:rPr>
      <w:sz w:val="16"/>
      <w:szCs w:val="16"/>
    </w:rPr>
  </w:style>
  <w:style w:type="paragraph" w:styleId="Kommentartext">
    <w:name w:val="annotation text"/>
    <w:basedOn w:val="Standard"/>
    <w:link w:val="KommentartextZchn"/>
    <w:rsid w:val="00571A84"/>
    <w:rPr>
      <w:sz w:val="20"/>
      <w:szCs w:val="20"/>
    </w:rPr>
  </w:style>
  <w:style w:type="character" w:customStyle="1" w:styleId="KommentartextZchn">
    <w:name w:val="Kommentartext Zchn"/>
    <w:basedOn w:val="Absatz-Standardschriftart"/>
    <w:link w:val="Kommentartext"/>
    <w:rsid w:val="00571A84"/>
  </w:style>
  <w:style w:type="paragraph" w:styleId="Kommentarthema">
    <w:name w:val="annotation subject"/>
    <w:basedOn w:val="Kommentartext"/>
    <w:next w:val="Kommentartext"/>
    <w:link w:val="KommentarthemaZchn"/>
    <w:rsid w:val="00571A84"/>
    <w:rPr>
      <w:b/>
      <w:bCs/>
    </w:rPr>
  </w:style>
  <w:style w:type="character" w:customStyle="1" w:styleId="KommentarthemaZchn">
    <w:name w:val="Kommentarthema Zchn"/>
    <w:basedOn w:val="KommentartextZchn"/>
    <w:link w:val="Kommentarthema"/>
    <w:rsid w:val="00571A84"/>
    <w:rPr>
      <w:b/>
      <w:bCs/>
    </w:rPr>
  </w:style>
  <w:style w:type="character" w:styleId="BesuchterHyperlink">
    <w:name w:val="FollowedHyperlink"/>
    <w:basedOn w:val="Absatz-Standardschriftart"/>
    <w:rsid w:val="004C0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mobilienmanager.de/immobilienmanager/emagazine.htm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immobilienmanager.de" TargetMode="External"/><Relationship Id="rId4" Type="http://schemas.openxmlformats.org/officeDocument/2006/relationships/settings" Target="settings.xml"/><Relationship Id="rId9" Type="http://schemas.openxmlformats.org/officeDocument/2006/relationships/hyperlink" Target="mailto:c.hardebusch@immobilienmanager.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9FBE-1F79-4BC3-9E73-1F1AE654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Loibl, Roswitha</dc:creator>
  <cp:lastModifiedBy>Kroliczek, Justina </cp:lastModifiedBy>
  <cp:revision>6</cp:revision>
  <cp:lastPrinted>2014-06-11T11:10:00Z</cp:lastPrinted>
  <dcterms:created xsi:type="dcterms:W3CDTF">2015-04-09T11:44:00Z</dcterms:created>
  <dcterms:modified xsi:type="dcterms:W3CDTF">2015-04-09T11:48:00Z</dcterms:modified>
</cp:coreProperties>
</file>